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F3770" w:rsidRPr="00465919" w14:paraId="5344E071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4404F8F0" w14:textId="5C15EA8B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bookmarkStart w:id="0" w:name="_GoBack"/>
            <w:bookmarkEnd w:id="0"/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Naziv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DCED819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8643D06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14633315" w14:textId="0B5C5429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Sedež oziroma naslov izpostave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CAB72EA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F85F052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0C355B85" w14:textId="5F90E491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Elektronski naslov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604C1A6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67511B3A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5A0472CA" w14:textId="1CA845D2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Telefonska oziroma GSM številka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7B49F53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5CE0558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40614CBC" w14:textId="7614A50D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Matična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FC9A50E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2D4FB8E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6BAFD32A" w14:textId="35F593D4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Davčna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344D610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7D572602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75118B19" w14:textId="293504BC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Številka TRR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D122D0D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9865E4" w:rsidRPr="00465919" w14:paraId="7635793A" w14:textId="77777777" w:rsidTr="006F3770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290E06B5" w14:textId="77777777" w:rsidR="009865E4" w:rsidRPr="00465919" w:rsidRDefault="009865E4" w:rsidP="005D3338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Ime banke: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A241B3B" w14:textId="77777777" w:rsidR="009865E4" w:rsidRPr="00465919" w:rsidRDefault="009865E4" w:rsidP="005D333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7C789B41" w14:textId="454543FE" w:rsidR="009865E4" w:rsidRPr="00465919" w:rsidRDefault="009865E4" w:rsidP="005D3338">
      <w:pPr>
        <w:rPr>
          <w:rFonts w:ascii="Calibri Light" w:hAnsi="Calibri Light" w:cs="Arial"/>
          <w:b/>
          <w:sz w:val="23"/>
          <w:szCs w:val="23"/>
        </w:rPr>
      </w:pPr>
    </w:p>
    <w:p w14:paraId="39E9101D" w14:textId="44EACC4C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Številka zahtevka: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_________________</w:t>
      </w:r>
    </w:p>
    <w:p w14:paraId="7EAC6B5B" w14:textId="77777777" w:rsidR="006F3770" w:rsidRPr="00465919" w:rsidRDefault="006F3770" w:rsidP="005D3338">
      <w:pPr>
        <w:rPr>
          <w:rFonts w:asciiTheme="majorHAnsi" w:hAnsiTheme="majorHAnsi" w:cstheme="majorHAnsi"/>
          <w:sz w:val="23"/>
          <w:szCs w:val="23"/>
          <w:u w:val="single"/>
        </w:rPr>
      </w:pPr>
    </w:p>
    <w:p w14:paraId="3D1BF9FC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Datum: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</w:t>
      </w:r>
    </w:p>
    <w:p w14:paraId="7551FD07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</w:rPr>
      </w:pPr>
    </w:p>
    <w:p w14:paraId="6D5130D6" w14:textId="77777777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</w:p>
    <w:p w14:paraId="5ECB859D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Občina Ajdovščina</w:t>
      </w:r>
    </w:p>
    <w:p w14:paraId="40D1CC40" w14:textId="77777777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Cesta 5. maja 6/a</w:t>
      </w:r>
    </w:p>
    <w:p w14:paraId="4B958286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5270 Ajdovščina</w:t>
      </w:r>
    </w:p>
    <w:p w14:paraId="41BD2F43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</w:rPr>
      </w:pPr>
    </w:p>
    <w:p w14:paraId="409E923D" w14:textId="63B3EB38" w:rsidR="00362866" w:rsidRPr="00465919" w:rsidRDefault="00362866" w:rsidP="00FE0BD8">
      <w:pPr>
        <w:ind w:left="851" w:hanging="851"/>
        <w:jc w:val="both"/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Zadeva: Zahtevek za izplačilo sredstev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za program počitniškega varstva otrok v občini Ajdovščina v letu 2023</w:t>
      </w:r>
    </w:p>
    <w:p w14:paraId="06BB9D7E" w14:textId="77777777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169C9B23" w14:textId="1C201B60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Na podlagi Pogodbe o sofinanciranju v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letu </w:t>
      </w:r>
      <w:r w:rsidR="005D3338" w:rsidRPr="00465919">
        <w:rPr>
          <w:rFonts w:asciiTheme="majorHAnsi" w:hAnsiTheme="majorHAnsi" w:cstheme="majorHAnsi"/>
          <w:sz w:val="23"/>
          <w:szCs w:val="23"/>
        </w:rPr>
        <w:t>202</w:t>
      </w:r>
      <w:r w:rsidR="00FE0BD8" w:rsidRPr="00465919">
        <w:rPr>
          <w:rFonts w:asciiTheme="majorHAnsi" w:hAnsiTheme="majorHAnsi" w:cstheme="majorHAnsi"/>
          <w:sz w:val="23"/>
          <w:szCs w:val="23"/>
        </w:rPr>
        <w:t>3</w:t>
      </w:r>
      <w:r w:rsidRPr="00465919">
        <w:rPr>
          <w:rFonts w:asciiTheme="majorHAnsi" w:hAnsiTheme="majorHAnsi" w:cstheme="majorHAnsi"/>
          <w:sz w:val="23"/>
          <w:szCs w:val="23"/>
        </w:rPr>
        <w:t xml:space="preserve"> št.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FE0BD8" w:rsidRPr="00465919">
        <w:rPr>
          <w:rFonts w:asciiTheme="majorHAnsi" w:hAnsiTheme="majorHAnsi" w:cstheme="majorHAnsi"/>
          <w:sz w:val="23"/>
          <w:szCs w:val="23"/>
        </w:rPr>
        <w:t>41031-44/2022</w:t>
      </w:r>
      <w:r w:rsidR="006C3D80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z </w:t>
      </w:r>
      <w:r w:rsidRPr="00DB303C">
        <w:rPr>
          <w:rFonts w:asciiTheme="majorHAnsi" w:hAnsiTheme="majorHAnsi" w:cstheme="majorHAnsi"/>
          <w:sz w:val="23"/>
          <w:szCs w:val="23"/>
        </w:rPr>
        <w:t>dne</w:t>
      </w:r>
      <w:r w:rsidR="00DB303C" w:rsidRPr="00DB303C">
        <w:rPr>
          <w:rFonts w:asciiTheme="majorHAnsi" w:hAnsiTheme="majorHAnsi" w:cstheme="majorHAnsi"/>
          <w:sz w:val="23"/>
          <w:szCs w:val="23"/>
        </w:rPr>
        <w:t xml:space="preserve"> __________</w:t>
      </w:r>
      <w:r w:rsidR="00DB303C">
        <w:rPr>
          <w:rFonts w:asciiTheme="majorHAnsi" w:hAnsiTheme="majorHAnsi" w:cstheme="majorHAnsi"/>
          <w:sz w:val="23"/>
          <w:szCs w:val="23"/>
        </w:rPr>
        <w:t>____</w:t>
      </w:r>
      <w:r w:rsidRPr="00DB303C">
        <w:rPr>
          <w:rFonts w:asciiTheme="majorHAnsi" w:hAnsiTheme="majorHAnsi" w:cstheme="majorHAnsi"/>
          <w:sz w:val="23"/>
          <w:szCs w:val="23"/>
        </w:rPr>
        <w:t xml:space="preserve">, </w:t>
      </w:r>
      <w:r w:rsidR="00965610" w:rsidRPr="00465919">
        <w:rPr>
          <w:rFonts w:asciiTheme="majorHAnsi" w:hAnsiTheme="majorHAnsi" w:cstheme="majorHAnsi"/>
          <w:sz w:val="23"/>
          <w:szCs w:val="23"/>
        </w:rPr>
        <w:t>vlagamo zahtevek</w:t>
      </w:r>
      <w:r w:rsidRPr="00465919">
        <w:rPr>
          <w:rFonts w:asciiTheme="majorHAnsi" w:hAnsiTheme="majorHAnsi" w:cstheme="majorHAnsi"/>
          <w:sz w:val="23"/>
          <w:szCs w:val="23"/>
        </w:rPr>
        <w:t xml:space="preserve"> za nakazilo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>odobrenih sredstev, v višini</w:t>
      </w:r>
      <w:r w:rsidR="00AC6609" w:rsidRPr="00465919">
        <w:rPr>
          <w:rFonts w:asciiTheme="majorHAnsi" w:hAnsiTheme="majorHAnsi" w:cstheme="majorHAnsi"/>
          <w:sz w:val="23"/>
          <w:szCs w:val="23"/>
        </w:rPr>
        <w:t>:</w:t>
      </w:r>
    </w:p>
    <w:p w14:paraId="4BA65DFD" w14:textId="48708ACD" w:rsidR="00AC6609" w:rsidRPr="0046591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6566ED" w:rsidRPr="00465919" w14:paraId="3864A8DA" w14:textId="42F2E21E" w:rsidTr="006566ED">
        <w:trPr>
          <w:trHeight w:val="842"/>
        </w:trPr>
        <w:tc>
          <w:tcPr>
            <w:tcW w:w="8954" w:type="dxa"/>
            <w:gridSpan w:val="3"/>
            <w:shd w:val="clear" w:color="auto" w:fill="auto"/>
            <w:vAlign w:val="center"/>
          </w:tcPr>
          <w:p w14:paraId="1609FB00" w14:textId="77777777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za program počitniškega varstva otrok v letu 2023</w:t>
            </w:r>
          </w:p>
          <w:p w14:paraId="7AD97834" w14:textId="17EEF1EA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sklop:</w:t>
            </w: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 __________________________</w:t>
            </w:r>
          </w:p>
        </w:tc>
      </w:tr>
      <w:tr w:rsidR="006566ED" w:rsidRPr="00465919" w14:paraId="5B4D9E67" w14:textId="03E564E5" w:rsidTr="006566ED">
        <w:trPr>
          <w:trHeight w:val="448"/>
        </w:trPr>
        <w:tc>
          <w:tcPr>
            <w:tcW w:w="2984" w:type="dxa"/>
            <w:shd w:val="clear" w:color="auto" w:fill="auto"/>
            <w:vAlign w:val="center"/>
          </w:tcPr>
          <w:p w14:paraId="5588753B" w14:textId="2BD25596" w:rsidR="006566ED" w:rsidRPr="00465919" w:rsidRDefault="006566ED" w:rsidP="006566ED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Ime programa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F062F33" w14:textId="4C33AA6C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termin</w:t>
            </w:r>
          </w:p>
        </w:tc>
        <w:tc>
          <w:tcPr>
            <w:tcW w:w="2985" w:type="dxa"/>
            <w:vAlign w:val="center"/>
          </w:tcPr>
          <w:p w14:paraId="125C5E5D" w14:textId="14E753DA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sredstva</w:t>
            </w:r>
          </w:p>
        </w:tc>
      </w:tr>
      <w:tr w:rsidR="006566ED" w:rsidRPr="00465919" w14:paraId="2CAB5FF9" w14:textId="7C9CDFF6" w:rsidTr="006566ED">
        <w:trPr>
          <w:trHeight w:val="426"/>
        </w:trPr>
        <w:tc>
          <w:tcPr>
            <w:tcW w:w="2984" w:type="dxa"/>
            <w:shd w:val="clear" w:color="auto" w:fill="auto"/>
            <w:vAlign w:val="bottom"/>
          </w:tcPr>
          <w:p w14:paraId="08AE8E63" w14:textId="3ECFF466" w:rsidR="006566ED" w:rsidRPr="00465919" w:rsidRDefault="006566ED" w:rsidP="00FE0BD8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2B99219D" w14:textId="6978774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</w:tcPr>
          <w:p w14:paraId="2948D9D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566ED" w:rsidRPr="00465919" w14:paraId="32D9CEC2" w14:textId="6AD95E6C" w:rsidTr="006566ED">
        <w:trPr>
          <w:trHeight w:val="404"/>
        </w:trPr>
        <w:tc>
          <w:tcPr>
            <w:tcW w:w="2984" w:type="dxa"/>
            <w:shd w:val="clear" w:color="auto" w:fill="auto"/>
            <w:vAlign w:val="bottom"/>
          </w:tcPr>
          <w:p w14:paraId="1C81F5A7" w14:textId="4ADFD01C" w:rsidR="006566ED" w:rsidRPr="00465919" w:rsidRDefault="006566ED" w:rsidP="00FE0BD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40B9CC27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</w:tcPr>
          <w:p w14:paraId="30084F38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3FA3C1EC" w14:textId="49D3E618" w:rsidTr="006566ED">
        <w:trPr>
          <w:trHeight w:val="396"/>
        </w:trPr>
        <w:tc>
          <w:tcPr>
            <w:tcW w:w="2984" w:type="dxa"/>
            <w:shd w:val="clear" w:color="auto" w:fill="auto"/>
            <w:vAlign w:val="bottom"/>
          </w:tcPr>
          <w:p w14:paraId="0200F3AC" w14:textId="073FA0F6" w:rsidR="006566ED" w:rsidRPr="00465919" w:rsidRDefault="006566ED" w:rsidP="00465919">
            <w:pPr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7990B60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</w:tcPr>
          <w:p w14:paraId="612EFCE2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52D5D6A7" w14:textId="62A865F5" w:rsidTr="006566ED">
        <w:trPr>
          <w:trHeight w:val="246"/>
        </w:trPr>
        <w:tc>
          <w:tcPr>
            <w:tcW w:w="2984" w:type="dxa"/>
            <w:shd w:val="clear" w:color="auto" w:fill="auto"/>
            <w:vAlign w:val="center"/>
          </w:tcPr>
          <w:p w14:paraId="458DA86D" w14:textId="28111CB9" w:rsidR="006566ED" w:rsidRPr="00465919" w:rsidRDefault="006566ED" w:rsidP="00FD13E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S</w:t>
            </w: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kupaj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68336AF" w14:textId="77F89534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15C4B82" w14:textId="1680E25B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€</w:t>
            </w:r>
          </w:p>
        </w:tc>
      </w:tr>
    </w:tbl>
    <w:p w14:paraId="2089B6C9" w14:textId="3BF2FFE8" w:rsidR="00AC660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146F867" w14:textId="25087730" w:rsidR="00CC25DE" w:rsidRPr="00465919" w:rsidRDefault="00CC25DE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Sredstva se nakažejo iz proračunske postavke </w:t>
      </w:r>
      <w:r w:rsidR="009F2F57" w:rsidRPr="00465919">
        <w:rPr>
          <w:rFonts w:asciiTheme="majorHAnsi" w:hAnsiTheme="majorHAnsi" w:cstheme="majorHAnsi"/>
          <w:b/>
          <w:sz w:val="23"/>
          <w:szCs w:val="23"/>
        </w:rPr>
        <w:t>180</w:t>
      </w:r>
      <w:r w:rsidR="00AC6609" w:rsidRPr="00465919">
        <w:rPr>
          <w:rFonts w:asciiTheme="majorHAnsi" w:hAnsiTheme="majorHAnsi" w:cstheme="majorHAnsi"/>
          <w:b/>
          <w:sz w:val="23"/>
          <w:szCs w:val="23"/>
        </w:rPr>
        <w:t>58</w:t>
      </w:r>
      <w:r w:rsidRPr="00465919">
        <w:rPr>
          <w:rFonts w:asciiTheme="majorHAnsi" w:hAnsiTheme="majorHAnsi" w:cstheme="majorHAnsi"/>
          <w:b/>
          <w:sz w:val="23"/>
          <w:szCs w:val="23"/>
        </w:rPr>
        <w:t>, konto 412000.</w:t>
      </w:r>
    </w:p>
    <w:p w14:paraId="4AB472F1" w14:textId="77777777" w:rsidR="007A2CFA" w:rsidRPr="00465919" w:rsidRDefault="007A2CFA" w:rsidP="005D3338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71B50BA1" w14:textId="76B119B3" w:rsidR="007A2CFA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                                                                                         Podpis in žig vlagatelja:</w:t>
      </w:r>
    </w:p>
    <w:p w14:paraId="1F88FC66" w14:textId="77777777" w:rsidR="00D938C3" w:rsidRPr="00465919" w:rsidRDefault="00D938C3" w:rsidP="005D3338">
      <w:pPr>
        <w:rPr>
          <w:rFonts w:asciiTheme="majorHAnsi" w:hAnsiTheme="majorHAnsi" w:cstheme="majorHAnsi"/>
          <w:sz w:val="23"/>
          <w:szCs w:val="23"/>
        </w:rPr>
      </w:pPr>
    </w:p>
    <w:p w14:paraId="33416659" w14:textId="77777777" w:rsidR="006566ED" w:rsidRDefault="006566ED" w:rsidP="00465919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65478F0C" w14:textId="1001E1D5" w:rsidR="008B13F6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                                                                                     _________________________</w:t>
      </w:r>
    </w:p>
    <w:p w14:paraId="0DF3101B" w14:textId="77777777" w:rsidR="00465919" w:rsidRPr="00465919" w:rsidRDefault="00465919" w:rsidP="005D3338">
      <w:pPr>
        <w:rPr>
          <w:rFonts w:asciiTheme="majorHAnsi" w:hAnsiTheme="majorHAnsi" w:cstheme="majorHAnsi"/>
          <w:sz w:val="23"/>
          <w:szCs w:val="23"/>
        </w:rPr>
      </w:pPr>
    </w:p>
    <w:p w14:paraId="70F549F6" w14:textId="401F5B01" w:rsidR="006A6DF8" w:rsidRPr="00465919" w:rsidRDefault="006A6DF8" w:rsidP="005D3338">
      <w:pPr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Prilog</w:t>
      </w:r>
      <w:r w:rsidR="00F00E2A" w:rsidRPr="00465919">
        <w:rPr>
          <w:rFonts w:asciiTheme="majorHAnsi" w:hAnsiTheme="majorHAnsi" w:cstheme="majorHAnsi"/>
          <w:sz w:val="23"/>
          <w:szCs w:val="23"/>
        </w:rPr>
        <w:t>a</w:t>
      </w:r>
      <w:r w:rsidRPr="00465919">
        <w:rPr>
          <w:rFonts w:asciiTheme="majorHAnsi" w:hAnsiTheme="majorHAnsi" w:cstheme="majorHAnsi"/>
          <w:sz w:val="23"/>
          <w:szCs w:val="23"/>
        </w:rPr>
        <w:t>:</w:t>
      </w:r>
    </w:p>
    <w:p w14:paraId="05291CAB" w14:textId="5BF2D5B9" w:rsidR="006A6DF8" w:rsidRPr="005E59B6" w:rsidRDefault="00F00E2A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Poročilo o izvedenem </w:t>
      </w:r>
      <w:r w:rsidR="006F3770" w:rsidRPr="00465919">
        <w:rPr>
          <w:rFonts w:asciiTheme="majorHAnsi" w:hAnsiTheme="majorHAnsi" w:cstheme="majorHAnsi"/>
          <w:sz w:val="23"/>
          <w:szCs w:val="23"/>
        </w:rPr>
        <w:t xml:space="preserve">terminu </w:t>
      </w:r>
      <w:r w:rsidRPr="00465919">
        <w:rPr>
          <w:rFonts w:asciiTheme="majorHAnsi" w:hAnsiTheme="majorHAnsi" w:cstheme="majorHAnsi"/>
          <w:sz w:val="23"/>
          <w:szCs w:val="23"/>
        </w:rPr>
        <w:t>program</w:t>
      </w:r>
      <w:r w:rsidR="006F3770" w:rsidRPr="00465919">
        <w:rPr>
          <w:rFonts w:asciiTheme="majorHAnsi" w:hAnsiTheme="majorHAnsi" w:cstheme="majorHAnsi"/>
          <w:sz w:val="23"/>
          <w:szCs w:val="23"/>
        </w:rPr>
        <w:t>a</w:t>
      </w:r>
      <w:r w:rsidR="00D22078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6F3770" w:rsidRPr="00465919">
        <w:rPr>
          <w:rFonts w:asciiTheme="majorHAnsi" w:hAnsiTheme="majorHAnsi" w:cstheme="majorHAnsi"/>
          <w:sz w:val="23"/>
          <w:szCs w:val="23"/>
        </w:rPr>
        <w:t>počitniškega varstva otrok</w:t>
      </w:r>
    </w:p>
    <w:p w14:paraId="7A050CEE" w14:textId="1006374C" w:rsidR="00FB10C0" w:rsidRDefault="00FB10C0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>Finančni del poročila</w:t>
      </w:r>
    </w:p>
    <w:p w14:paraId="4C0572E4" w14:textId="0156CA91" w:rsidR="006A6DF8" w:rsidRPr="005E59B6" w:rsidRDefault="006A6DF8" w:rsidP="006A6DF8">
      <w:pPr>
        <w:rPr>
          <w:rFonts w:asciiTheme="majorHAnsi" w:hAnsiTheme="majorHAnsi" w:cstheme="majorHAnsi"/>
          <w:b/>
          <w:szCs w:val="22"/>
        </w:rPr>
      </w:pPr>
      <w:r w:rsidRPr="005E59B6">
        <w:rPr>
          <w:rFonts w:asciiTheme="majorHAnsi" w:hAnsiTheme="majorHAnsi" w:cstheme="majorHAnsi"/>
          <w:b/>
          <w:szCs w:val="22"/>
        </w:rPr>
        <w:lastRenderedPageBreak/>
        <w:t xml:space="preserve">Poročilo o izvedenem </w:t>
      </w:r>
      <w:r w:rsidR="006566ED">
        <w:rPr>
          <w:rFonts w:asciiTheme="majorHAnsi" w:hAnsiTheme="majorHAnsi" w:cstheme="majorHAnsi"/>
          <w:b/>
          <w:szCs w:val="22"/>
        </w:rPr>
        <w:t xml:space="preserve">terminu </w:t>
      </w:r>
      <w:r w:rsidR="00AC6609" w:rsidRPr="005E59B6">
        <w:rPr>
          <w:rFonts w:asciiTheme="majorHAnsi" w:hAnsiTheme="majorHAnsi" w:cstheme="majorHAnsi"/>
          <w:b/>
          <w:szCs w:val="22"/>
        </w:rPr>
        <w:t>program</w:t>
      </w:r>
      <w:r w:rsidR="006566ED">
        <w:rPr>
          <w:rFonts w:asciiTheme="majorHAnsi" w:hAnsiTheme="majorHAnsi" w:cstheme="majorHAnsi"/>
          <w:b/>
          <w:szCs w:val="22"/>
        </w:rPr>
        <w:t>a počitniško varstvo otrok v letu 2023</w:t>
      </w:r>
    </w:p>
    <w:p w14:paraId="43C34046" w14:textId="77777777" w:rsidR="00AA5377" w:rsidRDefault="00AA5377" w:rsidP="00AA5377">
      <w:pPr>
        <w:rPr>
          <w:rFonts w:asciiTheme="majorHAnsi" w:hAnsiTheme="majorHAnsi" w:cstheme="majorHAnsi"/>
          <w:i/>
          <w:iCs/>
        </w:rPr>
      </w:pPr>
    </w:p>
    <w:p w14:paraId="31CD9CA9" w14:textId="6093C1DD" w:rsidR="00AA5377" w:rsidRPr="00AA5377" w:rsidRDefault="00AA5377" w:rsidP="00AA5377">
      <w:pPr>
        <w:rPr>
          <w:rFonts w:asciiTheme="majorHAnsi" w:hAnsiTheme="majorHAnsi" w:cstheme="majorHAnsi"/>
        </w:rPr>
      </w:pPr>
      <w:r w:rsidRPr="00AA5377">
        <w:rPr>
          <w:rFonts w:asciiTheme="majorHAnsi" w:hAnsiTheme="majorHAnsi" w:cstheme="majorHAnsi"/>
        </w:rPr>
        <w:t xml:space="preserve">Za vsak </w:t>
      </w:r>
      <w:r>
        <w:rPr>
          <w:rFonts w:asciiTheme="majorHAnsi" w:hAnsiTheme="majorHAnsi" w:cstheme="majorHAnsi"/>
        </w:rPr>
        <w:t xml:space="preserve">termin počitniškega varstva otrok </w:t>
      </w:r>
      <w:r w:rsidRPr="00AA5377">
        <w:rPr>
          <w:rFonts w:asciiTheme="majorHAnsi" w:hAnsiTheme="majorHAnsi" w:cstheme="majorHAnsi"/>
        </w:rPr>
        <w:t xml:space="preserve">izpolnite </w:t>
      </w:r>
      <w:r>
        <w:rPr>
          <w:rFonts w:asciiTheme="majorHAnsi" w:hAnsiTheme="majorHAnsi" w:cstheme="majorHAnsi"/>
        </w:rPr>
        <w:t xml:space="preserve">svojo </w:t>
      </w:r>
      <w:r w:rsidRPr="00AA5377">
        <w:rPr>
          <w:rFonts w:asciiTheme="majorHAnsi" w:hAnsiTheme="majorHAnsi" w:cstheme="majorHAnsi"/>
        </w:rPr>
        <w:t>tabelo</w:t>
      </w:r>
      <w:r>
        <w:rPr>
          <w:rFonts w:asciiTheme="majorHAnsi" w:hAnsiTheme="majorHAnsi" w:cstheme="majorHAnsi"/>
        </w:rPr>
        <w:t>.</w:t>
      </w:r>
    </w:p>
    <w:p w14:paraId="314E2831" w14:textId="77777777" w:rsidR="00AA5377" w:rsidRPr="005E59B6" w:rsidRDefault="00AA5377" w:rsidP="006A6DF8">
      <w:pPr>
        <w:rPr>
          <w:rFonts w:asciiTheme="majorHAnsi" w:hAnsiTheme="majorHAnsi" w:cstheme="majorHAnsi"/>
          <w:b/>
          <w:sz w:val="28"/>
        </w:rPr>
      </w:pPr>
    </w:p>
    <w:p w14:paraId="3FDDB9F9" w14:textId="77777777" w:rsidR="006A6DF8" w:rsidRPr="005E59B6" w:rsidRDefault="006A6DF8" w:rsidP="006A6DF8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Vsebinski del:</w:t>
      </w:r>
    </w:p>
    <w:p w14:paraId="659F7D02" w14:textId="77777777" w:rsidR="00245DF6" w:rsidRPr="005E59B6" w:rsidRDefault="00245DF6" w:rsidP="00245DF6">
      <w:pPr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245DF6" w:rsidRPr="005E59B6" w14:paraId="1C8E7376" w14:textId="77777777" w:rsidTr="00AA5377">
        <w:tc>
          <w:tcPr>
            <w:tcW w:w="1484" w:type="pct"/>
            <w:shd w:val="clear" w:color="auto" w:fill="auto"/>
            <w:vAlign w:val="center"/>
          </w:tcPr>
          <w:p w14:paraId="328B9051" w14:textId="39E2A3B0" w:rsidR="00245DF6" w:rsidRPr="005E59B6" w:rsidRDefault="00AA5377" w:rsidP="006465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PROGRAMA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F2C3E0E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  <w:p w14:paraId="4F5575A1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A5377" w:rsidRPr="005E59B6" w14:paraId="00CD7489" w14:textId="77777777" w:rsidTr="00AA5377">
        <w:tc>
          <w:tcPr>
            <w:tcW w:w="1484" w:type="pct"/>
            <w:shd w:val="clear" w:color="auto" w:fill="auto"/>
          </w:tcPr>
          <w:p w14:paraId="681F5859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Termin</w:t>
            </w:r>
          </w:p>
          <w:p w14:paraId="5F8AF74E" w14:textId="158D4B2A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68895542" w14:textId="77777777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  <w:bCs/>
              </w:rPr>
              <w:t xml:space="preserve"> </w:t>
            </w:r>
            <w:r w:rsidR="00AA5377" w:rsidRPr="00C91931">
              <w:rPr>
                <w:rFonts w:asciiTheme="majorHAnsi" w:hAnsiTheme="majorHAnsi" w:cstheme="majorHAnsi"/>
              </w:rPr>
              <w:t>zimske počitnice, navedite termin (od -do):</w:t>
            </w:r>
          </w:p>
          <w:p w14:paraId="7798BE5B" w14:textId="77777777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poletne počitnice, navedite termin (od -do):</w:t>
            </w:r>
          </w:p>
          <w:p w14:paraId="713E5EF3" w14:textId="39CBB327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jesenske počitnice, navedite termin (od -do):</w:t>
            </w:r>
          </w:p>
        </w:tc>
      </w:tr>
      <w:tr w:rsidR="00AA5377" w:rsidRPr="005E59B6" w14:paraId="5ACE299D" w14:textId="77777777" w:rsidTr="00AA5377">
        <w:tc>
          <w:tcPr>
            <w:tcW w:w="1484" w:type="pct"/>
            <w:shd w:val="clear" w:color="auto" w:fill="auto"/>
          </w:tcPr>
          <w:p w14:paraId="64FC60BE" w14:textId="070162EC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Podaljšano izvajanje programa </w:t>
            </w: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5B3CA690" w14:textId="77777777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ne</w:t>
            </w:r>
          </w:p>
          <w:p w14:paraId="40CED04F" w14:textId="77777777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6.30 do 8. ure</w:t>
            </w:r>
          </w:p>
          <w:p w14:paraId="591A330D" w14:textId="77777777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16. do 17. ure</w:t>
            </w:r>
          </w:p>
          <w:p w14:paraId="411842F9" w14:textId="5D255715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6.30 do 8. in od 16. do 17. ure</w:t>
            </w:r>
          </w:p>
        </w:tc>
      </w:tr>
      <w:tr w:rsidR="00AA5377" w:rsidRPr="005E59B6" w14:paraId="647842F5" w14:textId="77777777" w:rsidTr="00AA5377">
        <w:trPr>
          <w:trHeight w:val="973"/>
        </w:trPr>
        <w:tc>
          <w:tcPr>
            <w:tcW w:w="1484" w:type="pct"/>
            <w:shd w:val="clear" w:color="auto" w:fill="auto"/>
          </w:tcPr>
          <w:p w14:paraId="0A543B82" w14:textId="77777777" w:rsid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Nočitev </w:t>
            </w:r>
          </w:p>
          <w:p w14:paraId="77DD4B30" w14:textId="0E9BCEAB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29E25326" w14:textId="42100769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V okviru programa</w:t>
            </w:r>
            <w:r w:rsidR="00C91931" w:rsidRPr="00C91931">
              <w:rPr>
                <w:rFonts w:asciiTheme="majorHAnsi" w:hAnsiTheme="majorHAnsi" w:cstheme="majorHAnsi"/>
              </w:rPr>
              <w:t xml:space="preserve"> smo</w:t>
            </w:r>
            <w:r w:rsidRPr="00C91931">
              <w:rPr>
                <w:rFonts w:asciiTheme="majorHAnsi" w:hAnsiTheme="majorHAnsi" w:cstheme="majorHAnsi"/>
              </w:rPr>
              <w:t xml:space="preserve"> ponudil</w:t>
            </w:r>
            <w:r w:rsidR="00C91931" w:rsidRPr="00C91931">
              <w:rPr>
                <w:rFonts w:asciiTheme="majorHAnsi" w:hAnsiTheme="majorHAnsi" w:cstheme="majorHAnsi"/>
              </w:rPr>
              <w:t>i</w:t>
            </w:r>
            <w:r w:rsidRPr="00C91931">
              <w:rPr>
                <w:rFonts w:asciiTheme="majorHAnsi" w:hAnsiTheme="majorHAnsi" w:cstheme="majorHAnsi"/>
              </w:rPr>
              <w:t xml:space="preserve"> možnost vsaj 1 nočitve za udeležence programa:</w:t>
            </w:r>
          </w:p>
          <w:p w14:paraId="6A9C9C17" w14:textId="77777777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</w:t>
            </w:r>
          </w:p>
          <w:p w14:paraId="7F9A7B47" w14:textId="151CFC8B" w:rsidR="00AA5377" w:rsidRPr="00C91931" w:rsidRDefault="00B6106E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ne</w:t>
            </w:r>
          </w:p>
        </w:tc>
      </w:tr>
      <w:tr w:rsidR="00AA5377" w:rsidRPr="005E59B6" w14:paraId="59564004" w14:textId="77777777" w:rsidTr="00AA5377">
        <w:trPr>
          <w:trHeight w:val="474"/>
        </w:trPr>
        <w:tc>
          <w:tcPr>
            <w:tcW w:w="1484" w:type="pct"/>
            <w:shd w:val="clear" w:color="auto" w:fill="auto"/>
          </w:tcPr>
          <w:p w14:paraId="321F601A" w14:textId="6E31E9CC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Kraj izvajanja programa:</w:t>
            </w:r>
          </w:p>
        </w:tc>
        <w:tc>
          <w:tcPr>
            <w:tcW w:w="3516" w:type="pct"/>
            <w:shd w:val="clear" w:color="auto" w:fill="auto"/>
          </w:tcPr>
          <w:p w14:paraId="0D5D8F7C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</w:p>
        </w:tc>
      </w:tr>
      <w:tr w:rsidR="00AA5377" w:rsidRPr="005E59B6" w14:paraId="13204B3D" w14:textId="77777777" w:rsidTr="00AA5377">
        <w:trPr>
          <w:trHeight w:val="472"/>
        </w:trPr>
        <w:tc>
          <w:tcPr>
            <w:tcW w:w="1484" w:type="pct"/>
            <w:shd w:val="clear" w:color="auto" w:fill="auto"/>
          </w:tcPr>
          <w:p w14:paraId="03F60887" w14:textId="683C1745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Število vključenih otrok s stalnim bivališčem v občini Ajdovščina:</w:t>
            </w:r>
          </w:p>
        </w:tc>
        <w:tc>
          <w:tcPr>
            <w:tcW w:w="3516" w:type="pct"/>
            <w:shd w:val="clear" w:color="auto" w:fill="auto"/>
          </w:tcPr>
          <w:p w14:paraId="10B1E163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</w:p>
        </w:tc>
      </w:tr>
      <w:tr w:rsidR="00245DF6" w:rsidRPr="005E59B6" w14:paraId="6731423B" w14:textId="77777777" w:rsidTr="00AA5377">
        <w:trPr>
          <w:trHeight w:val="2566"/>
        </w:trPr>
        <w:tc>
          <w:tcPr>
            <w:tcW w:w="1484" w:type="pct"/>
            <w:shd w:val="clear" w:color="auto" w:fill="auto"/>
            <w:vAlign w:val="center"/>
          </w:tcPr>
          <w:p w14:paraId="2446E29C" w14:textId="5C087A8B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5. Kratko poročilo o </w:t>
            </w:r>
            <w:r w:rsidR="00AA5377" w:rsidRPr="00C91931">
              <w:rPr>
                <w:rFonts w:asciiTheme="majorHAnsi" w:hAnsiTheme="majorHAnsi" w:cstheme="majorHAnsi"/>
              </w:rPr>
              <w:t xml:space="preserve"> </w:t>
            </w:r>
            <w:r w:rsidRPr="00C91931">
              <w:rPr>
                <w:rFonts w:asciiTheme="majorHAnsi" w:hAnsiTheme="majorHAnsi" w:cstheme="majorHAnsi"/>
              </w:rPr>
              <w:t>izvedbi programa</w:t>
            </w:r>
          </w:p>
          <w:p w14:paraId="4E704BAB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  <w:p w14:paraId="4513C686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14:paraId="22B3CFA2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</w:tc>
      </w:tr>
    </w:tbl>
    <w:p w14:paraId="6F6DFEC6" w14:textId="12407FFD" w:rsidR="00245DF6" w:rsidRDefault="00245DF6" w:rsidP="00245DF6">
      <w:pPr>
        <w:rPr>
          <w:rFonts w:asciiTheme="majorHAnsi" w:hAnsiTheme="majorHAnsi" w:cstheme="majorHAnsi"/>
          <w:b/>
        </w:rPr>
      </w:pPr>
    </w:p>
    <w:p w14:paraId="4F7ABE70" w14:textId="77777777" w:rsidR="005E59B6" w:rsidRPr="005E59B6" w:rsidRDefault="005E59B6" w:rsidP="00245DF6">
      <w:pPr>
        <w:rPr>
          <w:rFonts w:asciiTheme="majorHAnsi" w:hAnsiTheme="majorHAnsi" w:cstheme="majorHAnsi"/>
          <w:b/>
        </w:rPr>
      </w:pPr>
    </w:p>
    <w:p w14:paraId="7D3F1AD5" w14:textId="77777777" w:rsidR="00245DF6" w:rsidRPr="005E59B6" w:rsidRDefault="00245DF6" w:rsidP="00245DF6">
      <w:pPr>
        <w:jc w:val="both"/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Priloge:</w:t>
      </w:r>
    </w:p>
    <w:p w14:paraId="6B60618C" w14:textId="368674B3" w:rsidR="00245DF6" w:rsidRDefault="00245DF6" w:rsidP="006A6DF8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 xml:space="preserve">- fotografije </w:t>
      </w:r>
    </w:p>
    <w:p w14:paraId="7C37BC1A" w14:textId="77777777" w:rsidR="00AA5377" w:rsidRPr="00AA5377" w:rsidRDefault="00AA5377" w:rsidP="00AA5377">
      <w:pPr>
        <w:pStyle w:val="Glava"/>
        <w:tabs>
          <w:tab w:val="clear" w:pos="4536"/>
          <w:tab w:val="clear" w:pos="9072"/>
        </w:tabs>
        <w:rPr>
          <w:rFonts w:ascii="Calibri Light" w:hAnsi="Calibri Light"/>
          <w:szCs w:val="24"/>
        </w:rPr>
      </w:pPr>
      <w:r w:rsidRPr="00AA5377">
        <w:rPr>
          <w:rFonts w:ascii="Calibri Light" w:hAnsi="Calibri Light"/>
          <w:szCs w:val="24"/>
        </w:rPr>
        <w:t>- seznam udeležencev – bivališče v občini Ajdovščina</w:t>
      </w:r>
    </w:p>
    <w:p w14:paraId="5F37D6C9" w14:textId="77777777" w:rsidR="00AA5377" w:rsidRPr="005E59B6" w:rsidRDefault="00AA5377" w:rsidP="006A6DF8">
      <w:pPr>
        <w:rPr>
          <w:rFonts w:asciiTheme="majorHAnsi" w:hAnsiTheme="majorHAnsi" w:cstheme="majorHAnsi"/>
        </w:rPr>
      </w:pPr>
    </w:p>
    <w:p w14:paraId="563E6A1C" w14:textId="77777777" w:rsidR="00245DF6" w:rsidRPr="005E59B6" w:rsidRDefault="00245DF6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br w:type="page"/>
      </w:r>
    </w:p>
    <w:p w14:paraId="1D7A35E4" w14:textId="2B1DAB94" w:rsidR="006A6DF8" w:rsidRPr="005E59B6" w:rsidRDefault="006A6DF8" w:rsidP="006A6DF8">
      <w:pPr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lastRenderedPageBreak/>
        <w:t>Finančni del poročila:</w:t>
      </w:r>
    </w:p>
    <w:p w14:paraId="42E6ED62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p w14:paraId="06AF4DF7" w14:textId="49E7C1E5" w:rsidR="00951A67" w:rsidRDefault="00951A67" w:rsidP="00951A67">
      <w:pPr>
        <w:jc w:val="both"/>
        <w:rPr>
          <w:rFonts w:ascii="Calibri Light" w:hAnsi="Calibri Light" w:cs="Arial"/>
          <w:bCs/>
        </w:rPr>
      </w:pPr>
      <w:r>
        <w:rPr>
          <w:rFonts w:asciiTheme="majorHAnsi" w:hAnsiTheme="majorHAnsi" w:cs="Arial"/>
          <w:bCs/>
        </w:rPr>
        <w:t xml:space="preserve">Za finančni del poročila izvajalec v spodnjo tabelo vpiše račune </w:t>
      </w:r>
      <w:r w:rsidRPr="005E59B6">
        <w:rPr>
          <w:rFonts w:asciiTheme="majorHAnsi" w:hAnsiTheme="majorHAnsi" w:cstheme="majorHAnsi"/>
        </w:rPr>
        <w:t>(strošk</w:t>
      </w:r>
      <w:r>
        <w:rPr>
          <w:rFonts w:asciiTheme="majorHAnsi" w:hAnsiTheme="majorHAnsi" w:cstheme="majorHAnsi"/>
        </w:rPr>
        <w:t>e</w:t>
      </w:r>
      <w:r w:rsidRPr="005E59B6">
        <w:rPr>
          <w:rFonts w:asciiTheme="majorHAnsi" w:hAnsiTheme="majorHAnsi" w:cstheme="majorHAnsi"/>
        </w:rPr>
        <w:t>, ki so nastali do oddaje zahtevka za izplačilo sredstev)</w:t>
      </w:r>
      <w:r>
        <w:rPr>
          <w:rFonts w:asciiTheme="majorHAnsi" w:hAnsiTheme="majorHAnsi" w:cs="Arial"/>
          <w:bCs/>
        </w:rPr>
        <w:t>, ki izkazujejo stroške izvajanja počitniškega varstva otrok v posameznem terminu. Občinska uprava lahko naknadno zahteva dostavo potrdil o plačanih računih.</w:t>
      </w:r>
    </w:p>
    <w:p w14:paraId="04856673" w14:textId="5D339E17" w:rsidR="006A6DF8" w:rsidRPr="005E59B6" w:rsidRDefault="006A6DF8" w:rsidP="00F00E2A">
      <w:pPr>
        <w:jc w:val="both"/>
        <w:rPr>
          <w:rFonts w:asciiTheme="majorHAnsi" w:hAnsiTheme="majorHAnsi" w:cstheme="majorHAnsi"/>
        </w:rPr>
      </w:pPr>
    </w:p>
    <w:p w14:paraId="2ED6DDC4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B85682" w14:paraId="563B7B50" w14:textId="77777777" w:rsidTr="000B0E79">
        <w:tc>
          <w:tcPr>
            <w:tcW w:w="562" w:type="dxa"/>
          </w:tcPr>
          <w:p w14:paraId="217207C6" w14:textId="77777777" w:rsidR="00B85682" w:rsidRDefault="00B85682" w:rsidP="004B7B3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  <w:vAlign w:val="center"/>
          </w:tcPr>
          <w:p w14:paraId="2EA108D4" w14:textId="3EE179C9" w:rsidR="00B85682" w:rsidRDefault="006566ED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</w:t>
            </w:r>
            <w:r w:rsidR="00B85682">
              <w:rPr>
                <w:rFonts w:asciiTheme="majorHAnsi" w:hAnsiTheme="majorHAnsi"/>
              </w:rPr>
              <w:t>t. računa</w:t>
            </w:r>
          </w:p>
        </w:tc>
        <w:tc>
          <w:tcPr>
            <w:tcW w:w="1281" w:type="dxa"/>
            <w:vAlign w:val="center"/>
          </w:tcPr>
          <w:p w14:paraId="72DC74F2" w14:textId="5EB89E0A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računa</w:t>
            </w:r>
          </w:p>
        </w:tc>
        <w:tc>
          <w:tcPr>
            <w:tcW w:w="2126" w:type="dxa"/>
            <w:vAlign w:val="center"/>
          </w:tcPr>
          <w:p w14:paraId="0E7F5025" w14:textId="2235E7D1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B85682">
              <w:rPr>
                <w:rFonts w:asciiTheme="majorHAnsi" w:hAnsiTheme="majorHAnsi"/>
              </w:rPr>
              <w:t>zdajatelj računa</w:t>
            </w:r>
          </w:p>
        </w:tc>
        <w:tc>
          <w:tcPr>
            <w:tcW w:w="2126" w:type="dxa"/>
            <w:vAlign w:val="center"/>
          </w:tcPr>
          <w:p w14:paraId="45324208" w14:textId="7D804BCF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  <w:vAlign w:val="center"/>
          </w:tcPr>
          <w:p w14:paraId="341BF54A" w14:textId="35AD7AB9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85682">
              <w:rPr>
                <w:rFonts w:asciiTheme="majorHAnsi" w:hAnsiTheme="majorHAnsi"/>
              </w:rPr>
              <w:t>išina</w:t>
            </w:r>
          </w:p>
        </w:tc>
        <w:tc>
          <w:tcPr>
            <w:tcW w:w="1275" w:type="dxa"/>
            <w:vAlign w:val="center"/>
          </w:tcPr>
          <w:p w14:paraId="2F9DDD31" w14:textId="3E51DE9B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plačila</w:t>
            </w:r>
          </w:p>
        </w:tc>
      </w:tr>
      <w:tr w:rsidR="00B85682" w14:paraId="333B197D" w14:textId="77777777" w:rsidTr="00B85682">
        <w:tc>
          <w:tcPr>
            <w:tcW w:w="562" w:type="dxa"/>
          </w:tcPr>
          <w:p w14:paraId="42F6961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E8A4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00192A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762FC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B8D48F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63603A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136ED5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36017AA" w14:textId="77777777" w:rsidTr="00B85682">
        <w:tc>
          <w:tcPr>
            <w:tcW w:w="562" w:type="dxa"/>
          </w:tcPr>
          <w:p w14:paraId="7D4D9AD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539111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9507FD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044F33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340B0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79706C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7EB928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3638DAAD" w14:textId="77777777" w:rsidTr="00B85682">
        <w:tc>
          <w:tcPr>
            <w:tcW w:w="562" w:type="dxa"/>
          </w:tcPr>
          <w:p w14:paraId="18787C1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3D8C6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140CDB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E2003E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D4361E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D0FCDC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565CF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46D6B475" w14:textId="77777777" w:rsidTr="00B85682">
        <w:tc>
          <w:tcPr>
            <w:tcW w:w="562" w:type="dxa"/>
          </w:tcPr>
          <w:p w14:paraId="3E29F7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AF9EC5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0EC0F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1602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757BA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14F2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B78E3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DFB369A" w14:textId="77777777" w:rsidTr="00B85682">
        <w:tc>
          <w:tcPr>
            <w:tcW w:w="562" w:type="dxa"/>
          </w:tcPr>
          <w:p w14:paraId="35D5D1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6CD7CA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4330DE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A8E92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C044FD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C787F9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5C3A76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064C032" w14:textId="77777777" w:rsidTr="00B85682">
        <w:tc>
          <w:tcPr>
            <w:tcW w:w="562" w:type="dxa"/>
          </w:tcPr>
          <w:p w14:paraId="496A6D4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EF84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B4593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6CE7BF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77E59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B09B2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63D800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6F1D96F9" w14:textId="77777777" w:rsidTr="00B85682">
        <w:tc>
          <w:tcPr>
            <w:tcW w:w="562" w:type="dxa"/>
          </w:tcPr>
          <w:p w14:paraId="342DEE1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14D8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7BBF82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C417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9D7725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49D80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0F1963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2442228" w14:textId="77777777" w:rsidTr="00B85682">
        <w:tc>
          <w:tcPr>
            <w:tcW w:w="562" w:type="dxa"/>
          </w:tcPr>
          <w:p w14:paraId="5D35AF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F8BD1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1F7305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3063B7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4377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570DE5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60FABF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5E1D0E36" w14:textId="77777777" w:rsidTr="00B85682">
        <w:tc>
          <w:tcPr>
            <w:tcW w:w="562" w:type="dxa"/>
          </w:tcPr>
          <w:p w14:paraId="29D3D69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EDBE96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5969F2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64DA4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17F08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774219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3AA6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</w:tbl>
    <w:p w14:paraId="1668A65D" w14:textId="77777777" w:rsidR="00B85682" w:rsidRDefault="006A6DF8" w:rsidP="006A6DF8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 xml:space="preserve">               </w:t>
      </w:r>
    </w:p>
    <w:p w14:paraId="49C164D9" w14:textId="63462E3C" w:rsidR="00F00E2A" w:rsidRPr="005E59B6" w:rsidRDefault="006A6DF8" w:rsidP="006A6DF8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 xml:space="preserve">                                                                            </w:t>
      </w:r>
    </w:p>
    <w:p w14:paraId="0FDB1892" w14:textId="5B063A18" w:rsidR="00425C48" w:rsidRDefault="00425C48" w:rsidP="006A6DF8">
      <w:pPr>
        <w:rPr>
          <w:rFonts w:asciiTheme="majorHAnsi" w:hAnsiTheme="majorHAnsi" w:cstheme="majorHAnsi"/>
        </w:rPr>
      </w:pPr>
    </w:p>
    <w:p w14:paraId="18EF84A3" w14:textId="77777777" w:rsidR="00951A67" w:rsidRDefault="00951A67" w:rsidP="006A6DF8">
      <w:pPr>
        <w:rPr>
          <w:rFonts w:asciiTheme="majorHAnsi" w:hAnsiTheme="majorHAnsi" w:cstheme="majorHAnsi"/>
        </w:rPr>
      </w:pPr>
    </w:p>
    <w:p w14:paraId="2335914C" w14:textId="77777777" w:rsidR="00B85682" w:rsidRPr="00287FD3" w:rsidRDefault="00B85682" w:rsidP="00B8568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913CD60" w14:textId="77777777" w:rsidR="00B85682" w:rsidRDefault="00B85682" w:rsidP="00B85682">
      <w:pPr>
        <w:rPr>
          <w:rFonts w:asciiTheme="majorHAnsi" w:hAnsiTheme="majorHAnsi"/>
        </w:rPr>
      </w:pPr>
    </w:p>
    <w:p w14:paraId="67BAC1A0" w14:textId="3F435AED" w:rsidR="00B85682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Navedeni računi se hranijo pri izvajalcu in so Občini Ajdovščina kot sofinancerju programa v </w:t>
      </w:r>
      <w:r w:rsidR="002E4CFC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letu 202</w:t>
      </w:r>
      <w:r w:rsidR="006566ED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lahko kadarkoli na voljo za vpogled.</w:t>
      </w:r>
    </w:p>
    <w:p w14:paraId="02A30A98" w14:textId="77777777" w:rsidR="00B85682" w:rsidRDefault="00B85682" w:rsidP="00B85682">
      <w:pPr>
        <w:rPr>
          <w:rFonts w:asciiTheme="majorHAnsi" w:hAnsiTheme="majorHAnsi"/>
        </w:rPr>
      </w:pPr>
    </w:p>
    <w:p w14:paraId="43DA192C" w14:textId="4E7CAB80" w:rsidR="00B85682" w:rsidRDefault="00B85682" w:rsidP="00B85682">
      <w:pPr>
        <w:rPr>
          <w:rFonts w:asciiTheme="majorHAnsi" w:hAnsiTheme="majorHAnsi"/>
        </w:rPr>
      </w:pPr>
    </w:p>
    <w:p w14:paraId="1FCC2804" w14:textId="77777777" w:rsidR="00B85682" w:rsidRDefault="00B85682" w:rsidP="00B85682">
      <w:pPr>
        <w:rPr>
          <w:rFonts w:asciiTheme="majorHAnsi" w:hAnsiTheme="majorHAnsi"/>
        </w:rPr>
      </w:pPr>
    </w:p>
    <w:p w14:paraId="2104906B" w14:textId="77777777" w:rsidR="00B85682" w:rsidRDefault="00B85682" w:rsidP="00B8568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72524C6" w14:textId="77777777" w:rsidR="00B85682" w:rsidRDefault="00B85682" w:rsidP="00B85682">
      <w:pPr>
        <w:rPr>
          <w:rFonts w:asciiTheme="majorHAnsi" w:hAnsiTheme="majorHAnsi" w:cs="Arial"/>
        </w:rPr>
      </w:pPr>
    </w:p>
    <w:p w14:paraId="770099D7" w14:textId="77777777" w:rsidR="00B85682" w:rsidRDefault="00B85682" w:rsidP="00B85682">
      <w:pPr>
        <w:rPr>
          <w:rFonts w:asciiTheme="majorHAnsi" w:hAnsiTheme="majorHAnsi" w:cs="Arial"/>
        </w:rPr>
      </w:pPr>
    </w:p>
    <w:p w14:paraId="6D1ACC1B" w14:textId="77777777" w:rsidR="00B85682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38152384" w14:textId="77777777" w:rsidR="00B85682" w:rsidRDefault="00B85682" w:rsidP="00B85682">
      <w:pPr>
        <w:rPr>
          <w:rFonts w:asciiTheme="majorHAnsi" w:hAnsiTheme="majorHAnsi" w:cs="Arial"/>
        </w:rPr>
      </w:pPr>
    </w:p>
    <w:p w14:paraId="1E005499" w14:textId="77777777" w:rsidR="00B85682" w:rsidRDefault="00B85682" w:rsidP="00B85682">
      <w:pPr>
        <w:rPr>
          <w:rFonts w:asciiTheme="majorHAnsi" w:hAnsiTheme="majorHAnsi" w:cs="Arial"/>
        </w:rPr>
      </w:pPr>
    </w:p>
    <w:p w14:paraId="0DBA3CAA" w14:textId="77777777" w:rsidR="00B85682" w:rsidRPr="00FF4C68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CB5F962" w14:textId="7627E51C" w:rsidR="00B85682" w:rsidRDefault="00B85682" w:rsidP="00B85682">
      <w:pPr>
        <w:rPr>
          <w:rFonts w:asciiTheme="majorHAnsi" w:hAnsiTheme="majorHAnsi" w:cs="Arial"/>
        </w:rPr>
      </w:pPr>
    </w:p>
    <w:p w14:paraId="738D6432" w14:textId="77777777" w:rsidR="00B85682" w:rsidRDefault="00B85682" w:rsidP="00B85682">
      <w:pPr>
        <w:rPr>
          <w:rFonts w:asciiTheme="majorHAnsi" w:hAnsiTheme="majorHAnsi" w:cs="Arial"/>
        </w:rPr>
      </w:pPr>
    </w:p>
    <w:p w14:paraId="2C2D0436" w14:textId="77777777" w:rsidR="00B85682" w:rsidRDefault="00B85682" w:rsidP="00B85682">
      <w:pPr>
        <w:rPr>
          <w:rFonts w:asciiTheme="majorHAnsi" w:hAnsiTheme="majorHAnsi" w:cs="Arial"/>
        </w:rPr>
      </w:pPr>
    </w:p>
    <w:p w14:paraId="56075CC3" w14:textId="77777777" w:rsidR="00B85682" w:rsidRDefault="00B85682" w:rsidP="00B85682">
      <w:pPr>
        <w:rPr>
          <w:rFonts w:asciiTheme="majorHAnsi" w:hAnsiTheme="majorHAnsi" w:cs="Arial"/>
        </w:rPr>
      </w:pPr>
    </w:p>
    <w:p w14:paraId="737E9A2D" w14:textId="77777777" w:rsidR="00B85682" w:rsidRPr="00FF4C68" w:rsidRDefault="00B85682" w:rsidP="00B8568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5AED9B6B" w14:textId="77777777" w:rsidR="00B85682" w:rsidRPr="00101B0A" w:rsidRDefault="00B85682" w:rsidP="00B85682">
      <w:pPr>
        <w:rPr>
          <w:rFonts w:ascii="Calibri Light" w:hAnsi="Calibri Light"/>
        </w:rPr>
      </w:pPr>
    </w:p>
    <w:p w14:paraId="7C592559" w14:textId="65210433" w:rsidR="00122FB4" w:rsidRDefault="00122FB4">
      <w:pPr>
        <w:rPr>
          <w:rFonts w:asciiTheme="majorHAnsi" w:hAnsiTheme="majorHAnsi" w:cstheme="majorHAnsi"/>
          <w:b/>
          <w:u w:val="single"/>
        </w:rPr>
      </w:pPr>
    </w:p>
    <w:sectPr w:rsidR="0012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9B7"/>
    <w:multiLevelType w:val="hybridMultilevel"/>
    <w:tmpl w:val="A3C065F2"/>
    <w:lvl w:ilvl="0" w:tplc="28E077BA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055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775"/>
    <w:multiLevelType w:val="hybridMultilevel"/>
    <w:tmpl w:val="F47CDC4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452F1"/>
    <w:multiLevelType w:val="hybridMultilevel"/>
    <w:tmpl w:val="984C1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A"/>
    <w:rsid w:val="00082E3F"/>
    <w:rsid w:val="000B0E79"/>
    <w:rsid w:val="00122FB4"/>
    <w:rsid w:val="00156B31"/>
    <w:rsid w:val="001A49DC"/>
    <w:rsid w:val="001A5C67"/>
    <w:rsid w:val="00211D2D"/>
    <w:rsid w:val="00224F69"/>
    <w:rsid w:val="00245DF6"/>
    <w:rsid w:val="00293B12"/>
    <w:rsid w:val="002958AD"/>
    <w:rsid w:val="002E4CFC"/>
    <w:rsid w:val="00320C8D"/>
    <w:rsid w:val="00360342"/>
    <w:rsid w:val="00362866"/>
    <w:rsid w:val="00373473"/>
    <w:rsid w:val="003A2083"/>
    <w:rsid w:val="003C2E95"/>
    <w:rsid w:val="003F5B43"/>
    <w:rsid w:val="00425C48"/>
    <w:rsid w:val="00454EBB"/>
    <w:rsid w:val="00465919"/>
    <w:rsid w:val="0054593A"/>
    <w:rsid w:val="005D3338"/>
    <w:rsid w:val="005E59B6"/>
    <w:rsid w:val="006566ED"/>
    <w:rsid w:val="00675E28"/>
    <w:rsid w:val="006A3452"/>
    <w:rsid w:val="006A6DF8"/>
    <w:rsid w:val="006C3D80"/>
    <w:rsid w:val="006F3770"/>
    <w:rsid w:val="0073557D"/>
    <w:rsid w:val="00757896"/>
    <w:rsid w:val="007A2CFA"/>
    <w:rsid w:val="00886A97"/>
    <w:rsid w:val="008B13F6"/>
    <w:rsid w:val="009018FE"/>
    <w:rsid w:val="00951A67"/>
    <w:rsid w:val="00965610"/>
    <w:rsid w:val="009865E4"/>
    <w:rsid w:val="009F2F57"/>
    <w:rsid w:val="009F62CB"/>
    <w:rsid w:val="00AA5377"/>
    <w:rsid w:val="00AC6609"/>
    <w:rsid w:val="00AE657E"/>
    <w:rsid w:val="00B47872"/>
    <w:rsid w:val="00B6106E"/>
    <w:rsid w:val="00B82058"/>
    <w:rsid w:val="00B85682"/>
    <w:rsid w:val="00C91931"/>
    <w:rsid w:val="00CC25DE"/>
    <w:rsid w:val="00D034BB"/>
    <w:rsid w:val="00D16664"/>
    <w:rsid w:val="00D22078"/>
    <w:rsid w:val="00D938C3"/>
    <w:rsid w:val="00DB303C"/>
    <w:rsid w:val="00F00E2A"/>
    <w:rsid w:val="00FB10C0"/>
    <w:rsid w:val="00FB79AF"/>
    <w:rsid w:val="00FD3C3C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F7C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6DF8"/>
    <w:pPr>
      <w:ind w:left="720"/>
      <w:contextualSpacing/>
    </w:pPr>
  </w:style>
  <w:style w:type="table" w:styleId="Tabelamrea">
    <w:name w:val="Table Grid"/>
    <w:basedOn w:val="Navadnatabela"/>
    <w:uiPriority w:val="39"/>
    <w:rsid w:val="006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245DF6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rsid w:val="00AA537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AA53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DFC2B4-23C3-4BAC-822F-9F5B3C03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Sanda Hain</cp:lastModifiedBy>
  <cp:revision>2</cp:revision>
  <dcterms:created xsi:type="dcterms:W3CDTF">2023-02-13T08:33:00Z</dcterms:created>
  <dcterms:modified xsi:type="dcterms:W3CDTF">2023-02-13T08:33:00Z</dcterms:modified>
</cp:coreProperties>
</file>