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8B" w:rsidRPr="0070558B" w:rsidRDefault="005C6B7C" w:rsidP="0070558B">
      <w:pPr>
        <w:pStyle w:val="Naslov1"/>
        <w:spacing w:before="0"/>
        <w:jc w:val="center"/>
        <w:rPr>
          <w:rFonts w:asciiTheme="minorHAnsi" w:hAnsiTheme="minorHAnsi"/>
          <w:color w:val="FF0000"/>
        </w:rPr>
      </w:pPr>
      <w:r>
        <w:rPr>
          <w:rFonts w:asciiTheme="minorHAnsi" w:hAnsiTheme="minorHAnsi"/>
          <w:color w:val="FF0000"/>
        </w:rPr>
        <w:t>Gostje</w:t>
      </w:r>
      <w:r w:rsidR="0070558B" w:rsidRPr="0070558B">
        <w:rPr>
          <w:rFonts w:asciiTheme="minorHAnsi" w:hAnsiTheme="minorHAnsi"/>
          <w:color w:val="FF0000"/>
        </w:rPr>
        <w:t xml:space="preserve"> Mladinskega hotela Ajdovščina</w:t>
      </w:r>
      <w:r>
        <w:rPr>
          <w:rFonts w:asciiTheme="minorHAnsi" w:hAnsiTheme="minorHAnsi"/>
          <w:color w:val="FF0000"/>
        </w:rPr>
        <w:t xml:space="preserve"> v </w:t>
      </w:r>
      <w:r w:rsidR="00884070">
        <w:rPr>
          <w:rFonts w:asciiTheme="minorHAnsi" w:hAnsiTheme="minorHAnsi"/>
          <w:color w:val="FF0000"/>
        </w:rPr>
        <w:t xml:space="preserve">juliju in </w:t>
      </w:r>
      <w:r w:rsidR="00B00BE8">
        <w:rPr>
          <w:rFonts w:asciiTheme="minorHAnsi" w:hAnsiTheme="minorHAnsi"/>
          <w:color w:val="FF0000"/>
        </w:rPr>
        <w:t>avgustu</w:t>
      </w:r>
      <w:r>
        <w:rPr>
          <w:rFonts w:asciiTheme="minorHAnsi" w:hAnsiTheme="minorHAnsi"/>
          <w:color w:val="FF0000"/>
        </w:rPr>
        <w:t xml:space="preserve"> leta 2013</w:t>
      </w:r>
    </w:p>
    <w:p w:rsidR="0070558B" w:rsidRPr="0070558B" w:rsidRDefault="0070558B" w:rsidP="0070558B">
      <w:pPr>
        <w:spacing w:after="0"/>
        <w:jc w:val="both"/>
        <w:rPr>
          <w:rFonts w:asciiTheme="minorHAnsi" w:hAnsiTheme="minorHAnsi"/>
          <w:sz w:val="24"/>
          <w:szCs w:val="24"/>
        </w:rPr>
      </w:pPr>
    </w:p>
    <w:p w:rsidR="0070558B" w:rsidRDefault="005C6B7C" w:rsidP="0070558B">
      <w:pPr>
        <w:pStyle w:val="Navadensplet"/>
        <w:spacing w:before="0" w:beforeAutospacing="0" w:after="0" w:afterAutospacing="0" w:line="276" w:lineRule="auto"/>
        <w:jc w:val="both"/>
        <w:rPr>
          <w:rFonts w:asciiTheme="minorHAnsi" w:hAnsiTheme="minorHAnsi"/>
        </w:rPr>
      </w:pPr>
      <w:r>
        <w:rPr>
          <w:rFonts w:asciiTheme="minorHAnsi" w:hAnsiTheme="minorHAnsi"/>
        </w:rPr>
        <w:t>Ekipa Mladinskega hotela Ajdovščina se je odločila, da bo po novem kot zanimivost objavljala število in nacionalnost svojih gostov. Po mestu je namreč velikokrat slišati vprašanja v stilu: »…</w:t>
      </w:r>
      <w:proofErr w:type="spellStart"/>
      <w:r>
        <w:rPr>
          <w:rFonts w:asciiTheme="minorHAnsi" w:hAnsiTheme="minorHAnsi"/>
        </w:rPr>
        <w:t>ma</w:t>
      </w:r>
      <w:proofErr w:type="spellEnd"/>
      <w:r>
        <w:rPr>
          <w:rFonts w:asciiTheme="minorHAnsi" w:hAnsiTheme="minorHAnsi"/>
        </w:rPr>
        <w:t xml:space="preserve"> kej </w:t>
      </w:r>
      <w:proofErr w:type="spellStart"/>
      <w:r>
        <w:rPr>
          <w:rFonts w:asciiTheme="minorHAnsi" w:hAnsiTheme="minorHAnsi"/>
        </w:rPr>
        <w:t>kdu</w:t>
      </w:r>
      <w:proofErr w:type="spellEnd"/>
      <w:r w:rsidR="0053076D">
        <w:rPr>
          <w:rFonts w:asciiTheme="minorHAnsi" w:hAnsiTheme="minorHAnsi"/>
        </w:rPr>
        <w:t xml:space="preserve"> sploh spi </w:t>
      </w:r>
      <w:proofErr w:type="spellStart"/>
      <w:r w:rsidR="0053076D">
        <w:rPr>
          <w:rFonts w:asciiTheme="minorHAnsi" w:hAnsiTheme="minorHAnsi"/>
        </w:rPr>
        <w:t>tm</w:t>
      </w:r>
      <w:proofErr w:type="spellEnd"/>
      <w:r w:rsidR="0053076D">
        <w:rPr>
          <w:rFonts w:asciiTheme="minorHAnsi" w:hAnsiTheme="minorHAnsi"/>
        </w:rPr>
        <w:t xml:space="preserve">, u </w:t>
      </w:r>
      <w:proofErr w:type="spellStart"/>
      <w:r w:rsidR="0053076D">
        <w:rPr>
          <w:rFonts w:asciiTheme="minorHAnsi" w:hAnsiTheme="minorHAnsi"/>
        </w:rPr>
        <w:t>Palh</w:t>
      </w:r>
      <w:proofErr w:type="spellEnd"/>
      <w:r w:rsidR="0053076D">
        <w:rPr>
          <w:rFonts w:asciiTheme="minorHAnsi" w:hAnsiTheme="minorHAnsi"/>
        </w:rPr>
        <w:t>?...«, »</w:t>
      </w:r>
      <w:proofErr w:type="spellStart"/>
      <w:r w:rsidR="0053076D">
        <w:rPr>
          <w:rFonts w:asciiTheme="minorHAnsi" w:hAnsiTheme="minorHAnsi"/>
        </w:rPr>
        <w:t>Ma</w:t>
      </w:r>
      <w:proofErr w:type="spellEnd"/>
      <w:r w:rsidR="0053076D">
        <w:rPr>
          <w:rFonts w:asciiTheme="minorHAnsi" w:hAnsiTheme="minorHAnsi"/>
        </w:rPr>
        <w:t xml:space="preserve"> </w:t>
      </w:r>
      <w:proofErr w:type="spellStart"/>
      <w:r w:rsidR="0053076D">
        <w:rPr>
          <w:rFonts w:asciiTheme="minorHAnsi" w:hAnsiTheme="minorHAnsi"/>
        </w:rPr>
        <w:t>s</w:t>
      </w:r>
      <w:r>
        <w:rPr>
          <w:rFonts w:asciiTheme="minorHAnsi" w:hAnsiTheme="minorHAnsi"/>
        </w:rPr>
        <w:t>ki</w:t>
      </w:r>
      <w:proofErr w:type="spellEnd"/>
      <w:r>
        <w:rPr>
          <w:rFonts w:asciiTheme="minorHAnsi" w:hAnsiTheme="minorHAnsi"/>
        </w:rPr>
        <w:t xml:space="preserve"> bi </w:t>
      </w:r>
      <w:proofErr w:type="spellStart"/>
      <w:r w:rsidR="00B043EA">
        <w:rPr>
          <w:rFonts w:asciiTheme="minorHAnsi" w:hAnsiTheme="minorHAnsi"/>
        </w:rPr>
        <w:t>kdurkoli</w:t>
      </w:r>
      <w:proofErr w:type="spellEnd"/>
      <w:r w:rsidR="00B043EA">
        <w:rPr>
          <w:rFonts w:asciiTheme="minorHAnsi" w:hAnsiTheme="minorHAnsi"/>
        </w:rPr>
        <w:t xml:space="preserve"> </w:t>
      </w:r>
      <w:r>
        <w:rPr>
          <w:rFonts w:asciiTheme="minorHAnsi" w:hAnsiTheme="minorHAnsi"/>
        </w:rPr>
        <w:t xml:space="preserve">pršu spat u </w:t>
      </w:r>
      <w:proofErr w:type="spellStart"/>
      <w:r w:rsidR="0053076D">
        <w:rPr>
          <w:rFonts w:asciiTheme="minorHAnsi" w:hAnsiTheme="minorHAnsi"/>
        </w:rPr>
        <w:t>hostl</w:t>
      </w:r>
      <w:proofErr w:type="spellEnd"/>
      <w:r w:rsidR="0053076D">
        <w:rPr>
          <w:rFonts w:asciiTheme="minorHAnsi" w:hAnsiTheme="minorHAnsi"/>
        </w:rPr>
        <w:t xml:space="preserve"> u </w:t>
      </w:r>
      <w:proofErr w:type="spellStart"/>
      <w:r>
        <w:rPr>
          <w:rFonts w:asciiTheme="minorHAnsi" w:hAnsiTheme="minorHAnsi"/>
        </w:rPr>
        <w:t>Wajdušno</w:t>
      </w:r>
      <w:proofErr w:type="spellEnd"/>
      <w:r>
        <w:rPr>
          <w:rFonts w:asciiTheme="minorHAnsi" w:hAnsiTheme="minorHAnsi"/>
        </w:rPr>
        <w:t>?« in podobna vprašanja. Tako bodo bralci Ajdovskih novic dobili direkten vpogled v goste naše občine.</w:t>
      </w:r>
    </w:p>
    <w:p w:rsidR="00E3439C" w:rsidRDefault="00E3439C" w:rsidP="0070558B">
      <w:pPr>
        <w:pStyle w:val="Navadensplet"/>
        <w:spacing w:before="0" w:beforeAutospacing="0" w:after="0" w:afterAutospacing="0" w:line="276" w:lineRule="auto"/>
        <w:jc w:val="both"/>
        <w:rPr>
          <w:rFonts w:asciiTheme="minorHAnsi" w:hAnsiTheme="minorHAnsi"/>
        </w:rPr>
      </w:pPr>
      <w:r>
        <w:rPr>
          <w:rFonts w:asciiTheme="minorHAnsi" w:hAnsiTheme="minorHAnsi"/>
        </w:rPr>
        <w:t>V mesecu juliju je 111 gostov prenočilo 456-krat, v avgustu pa kar 145 gostov 457-krat. Gostje letošnjega poletja so po večini iz okoliških evropskih držav, velika večina iz Italije, saj že tretje leto zapored gostimo pripravljalne tabore odbojkarjev. Kot zanimivost naj povemo, da se je občutno povečal obisk pohodnikov in kolesarjev, kar nas izjemno veseli, saj bodo prav gostje, ki preživljajo aktivne počitnice, tudi v prihodnosti ena izmed pomembnejših skupin uporabnikov naših storitev.</w:t>
      </w:r>
    </w:p>
    <w:p w:rsidR="00E3439C" w:rsidRDefault="00E3439C" w:rsidP="0070558B">
      <w:pPr>
        <w:pStyle w:val="Navadensplet"/>
        <w:spacing w:before="0" w:beforeAutospacing="0" w:after="0" w:afterAutospacing="0" w:line="276" w:lineRule="auto"/>
        <w:jc w:val="both"/>
        <w:rPr>
          <w:rFonts w:asciiTheme="minorHAnsi" w:hAnsiTheme="minorHAnsi"/>
        </w:rPr>
      </w:pPr>
      <w:r>
        <w:rPr>
          <w:rFonts w:asciiTheme="minorHAnsi" w:hAnsiTheme="minorHAnsi"/>
        </w:rPr>
        <w:t>Na zadnji dan avgusta 2013 je imel Mladinski hotel Ajdovščina 2464</w:t>
      </w:r>
      <w:r w:rsidRPr="00E3439C">
        <w:rPr>
          <w:rFonts w:asciiTheme="minorHAnsi" w:hAnsiTheme="minorHAnsi"/>
        </w:rPr>
        <w:t xml:space="preserve"> </w:t>
      </w:r>
      <w:r>
        <w:rPr>
          <w:rFonts w:asciiTheme="minorHAnsi" w:hAnsiTheme="minorHAnsi"/>
        </w:rPr>
        <w:t>nočitev.</w:t>
      </w:r>
    </w:p>
    <w:p w:rsidR="005C6B7C" w:rsidRDefault="005C6B7C" w:rsidP="0070558B">
      <w:pPr>
        <w:pStyle w:val="Navadensplet"/>
        <w:spacing w:before="0" w:beforeAutospacing="0" w:after="0" w:afterAutospacing="0" w:line="276" w:lineRule="auto"/>
        <w:jc w:val="both"/>
        <w:rPr>
          <w:rFonts w:asciiTheme="minorHAnsi" w:hAnsiTheme="minorHAnsi"/>
        </w:rPr>
      </w:pPr>
    </w:p>
    <w:tbl>
      <w:tblPr>
        <w:tblW w:w="6845" w:type="dxa"/>
        <w:tblInd w:w="55" w:type="dxa"/>
        <w:tblCellMar>
          <w:left w:w="70" w:type="dxa"/>
          <w:right w:w="70" w:type="dxa"/>
        </w:tblCellMar>
        <w:tblLook w:val="04A0"/>
      </w:tblPr>
      <w:tblGrid>
        <w:gridCol w:w="3475"/>
        <w:gridCol w:w="1530"/>
        <w:gridCol w:w="1840"/>
      </w:tblGrid>
      <w:tr w:rsidR="00884070" w:rsidRPr="00884070" w:rsidTr="00E3439C">
        <w:trPr>
          <w:trHeight w:val="300"/>
        </w:trPr>
        <w:tc>
          <w:tcPr>
            <w:tcW w:w="34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b/>
                <w:bCs/>
                <w:color w:val="000000"/>
                <w:lang w:eastAsia="sl-SI"/>
              </w:rPr>
            </w:pPr>
            <w:r w:rsidRPr="00884070">
              <w:rPr>
                <w:rFonts w:eastAsia="Times New Roman"/>
                <w:b/>
                <w:bCs/>
                <w:color w:val="000000"/>
                <w:lang w:eastAsia="sl-SI"/>
              </w:rPr>
              <w:t>Prebivališče gosta</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b/>
                <w:bCs/>
                <w:color w:val="000000"/>
                <w:lang w:eastAsia="sl-SI"/>
              </w:rPr>
            </w:pPr>
            <w:r w:rsidRPr="00884070">
              <w:rPr>
                <w:rFonts w:eastAsia="Times New Roman"/>
                <w:b/>
                <w:bCs/>
                <w:color w:val="000000"/>
                <w:lang w:eastAsia="sl-SI"/>
              </w:rPr>
              <w:t>Število gostov</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rPr>
                <w:rFonts w:eastAsia="Times New Roman"/>
                <w:b/>
                <w:bCs/>
                <w:color w:val="000000"/>
                <w:lang w:eastAsia="sl-SI"/>
              </w:rPr>
            </w:pPr>
            <w:r w:rsidRPr="00884070">
              <w:rPr>
                <w:rFonts w:eastAsia="Times New Roman"/>
                <w:b/>
                <w:bCs/>
                <w:color w:val="000000"/>
                <w:lang w:eastAsia="sl-SI"/>
              </w:rPr>
              <w:t>Število prenočitev</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Avstralija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Bosna in Hercegovina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Brazilija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Druge afriške države</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Druge azijske države</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5</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5</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Druge neomenjene evropske države</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Francija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Grčija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Italija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64</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352</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Madžarska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4</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4</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Nemčija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Poljska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9</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Portugalska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Rusija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4</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20</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Slovenija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13</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39</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Srbija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Španija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r>
      <w:tr w:rsidR="00884070" w:rsidRPr="00884070" w:rsidTr="00E3439C">
        <w:trPr>
          <w:trHeight w:val="300"/>
        </w:trPr>
        <w:tc>
          <w:tcPr>
            <w:tcW w:w="3475"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Švica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r>
      <w:tr w:rsidR="00884070" w:rsidRPr="00884070" w:rsidTr="00E3439C">
        <w:trPr>
          <w:trHeight w:val="315"/>
        </w:trPr>
        <w:tc>
          <w:tcPr>
            <w:tcW w:w="3475" w:type="dxa"/>
            <w:tcBorders>
              <w:top w:val="nil"/>
              <w:left w:val="single" w:sz="8" w:space="0" w:color="auto"/>
              <w:bottom w:val="single" w:sz="8"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ZDA</w:t>
            </w:r>
          </w:p>
        </w:tc>
        <w:tc>
          <w:tcPr>
            <w:tcW w:w="1530" w:type="dxa"/>
            <w:tcBorders>
              <w:top w:val="nil"/>
              <w:left w:val="nil"/>
              <w:bottom w:val="single" w:sz="8"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c>
          <w:tcPr>
            <w:tcW w:w="1840" w:type="dxa"/>
            <w:tcBorders>
              <w:top w:val="nil"/>
              <w:left w:val="nil"/>
              <w:bottom w:val="single" w:sz="8"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8</w:t>
            </w:r>
          </w:p>
        </w:tc>
      </w:tr>
      <w:tr w:rsidR="00884070" w:rsidRPr="00884070" w:rsidTr="00E3439C">
        <w:trPr>
          <w:trHeight w:val="315"/>
        </w:trPr>
        <w:tc>
          <w:tcPr>
            <w:tcW w:w="3475" w:type="dxa"/>
            <w:tcBorders>
              <w:top w:val="nil"/>
              <w:left w:val="nil"/>
              <w:bottom w:val="nil"/>
              <w:right w:val="nil"/>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p>
        </w:tc>
        <w:tc>
          <w:tcPr>
            <w:tcW w:w="1530" w:type="dxa"/>
            <w:tcBorders>
              <w:top w:val="nil"/>
              <w:left w:val="single" w:sz="8" w:space="0" w:color="auto"/>
              <w:bottom w:val="single" w:sz="8"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111</w:t>
            </w:r>
          </w:p>
        </w:tc>
        <w:tc>
          <w:tcPr>
            <w:tcW w:w="1840" w:type="dxa"/>
            <w:tcBorders>
              <w:top w:val="nil"/>
              <w:left w:val="nil"/>
              <w:bottom w:val="single" w:sz="8"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456</w:t>
            </w:r>
          </w:p>
        </w:tc>
      </w:tr>
    </w:tbl>
    <w:p w:rsidR="005C6B7C" w:rsidRPr="0070558B" w:rsidRDefault="005C6B7C" w:rsidP="0070558B">
      <w:pPr>
        <w:pStyle w:val="Navadensplet"/>
        <w:spacing w:before="0" w:beforeAutospacing="0" w:after="0" w:afterAutospacing="0" w:line="276" w:lineRule="auto"/>
        <w:jc w:val="both"/>
        <w:rPr>
          <w:rFonts w:asciiTheme="minorHAnsi" w:hAnsiTheme="minorHAnsi"/>
        </w:rPr>
      </w:pPr>
    </w:p>
    <w:p w:rsidR="00884070" w:rsidRDefault="00884070" w:rsidP="0070558B">
      <w:pPr>
        <w:spacing w:after="0"/>
        <w:rPr>
          <w:sz w:val="24"/>
          <w:szCs w:val="24"/>
        </w:rPr>
      </w:pPr>
    </w:p>
    <w:tbl>
      <w:tblPr>
        <w:tblW w:w="5544" w:type="dxa"/>
        <w:tblInd w:w="55" w:type="dxa"/>
        <w:tblCellMar>
          <w:left w:w="70" w:type="dxa"/>
          <w:right w:w="70" w:type="dxa"/>
        </w:tblCellMar>
        <w:tblLook w:val="04A0"/>
      </w:tblPr>
      <w:tblGrid>
        <w:gridCol w:w="2174"/>
        <w:gridCol w:w="1530"/>
        <w:gridCol w:w="1840"/>
      </w:tblGrid>
      <w:tr w:rsidR="00884070" w:rsidRPr="00884070" w:rsidTr="00E3439C">
        <w:trPr>
          <w:trHeight w:val="300"/>
        </w:trPr>
        <w:tc>
          <w:tcPr>
            <w:tcW w:w="21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b/>
                <w:bCs/>
                <w:color w:val="000000"/>
                <w:lang w:eastAsia="sl-SI"/>
              </w:rPr>
            </w:pPr>
            <w:r w:rsidRPr="00884070">
              <w:rPr>
                <w:rFonts w:eastAsia="Times New Roman"/>
                <w:b/>
                <w:bCs/>
                <w:color w:val="000000"/>
                <w:lang w:eastAsia="sl-SI"/>
              </w:rPr>
              <w:t>Prebivališče gosta</w:t>
            </w:r>
          </w:p>
        </w:tc>
        <w:tc>
          <w:tcPr>
            <w:tcW w:w="1530" w:type="dxa"/>
            <w:tcBorders>
              <w:top w:val="single" w:sz="8" w:space="0" w:color="auto"/>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b/>
                <w:bCs/>
                <w:color w:val="000000"/>
                <w:lang w:eastAsia="sl-SI"/>
              </w:rPr>
            </w:pPr>
            <w:r w:rsidRPr="00884070">
              <w:rPr>
                <w:rFonts w:eastAsia="Times New Roman"/>
                <w:b/>
                <w:bCs/>
                <w:color w:val="000000"/>
                <w:lang w:eastAsia="sl-SI"/>
              </w:rPr>
              <w:t>Število gostov</w:t>
            </w:r>
          </w:p>
        </w:tc>
        <w:tc>
          <w:tcPr>
            <w:tcW w:w="1840" w:type="dxa"/>
            <w:tcBorders>
              <w:top w:val="single" w:sz="8" w:space="0" w:color="auto"/>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rPr>
                <w:rFonts w:eastAsia="Times New Roman"/>
                <w:b/>
                <w:bCs/>
                <w:color w:val="000000"/>
                <w:lang w:eastAsia="sl-SI"/>
              </w:rPr>
            </w:pPr>
            <w:r w:rsidRPr="00884070">
              <w:rPr>
                <w:rFonts w:eastAsia="Times New Roman"/>
                <w:b/>
                <w:bCs/>
                <w:color w:val="000000"/>
                <w:lang w:eastAsia="sl-SI"/>
              </w:rPr>
              <w:t>Število prenočitev</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lastRenderedPageBreak/>
              <w:t>Avstrija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Bolgarija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6</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6</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Bosna in Hercegovina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Druge azijske države</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Francija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5</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11</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Italija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62</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336</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Izrael</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Madžarska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7</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19</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Nemčija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23</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26</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Poljska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Romunija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Slovenija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20</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21</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Srbija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Španija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9</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Švedska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5</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10</w:t>
            </w:r>
          </w:p>
        </w:tc>
      </w:tr>
      <w:tr w:rsidR="00884070" w:rsidRPr="00884070" w:rsidTr="00E3439C">
        <w:trPr>
          <w:trHeight w:val="300"/>
        </w:trPr>
        <w:tc>
          <w:tcPr>
            <w:tcW w:w="2174" w:type="dxa"/>
            <w:tcBorders>
              <w:top w:val="nil"/>
              <w:left w:val="single" w:sz="8" w:space="0" w:color="auto"/>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Švica</w:t>
            </w:r>
          </w:p>
        </w:tc>
        <w:tc>
          <w:tcPr>
            <w:tcW w:w="1530" w:type="dxa"/>
            <w:tcBorders>
              <w:top w:val="nil"/>
              <w:left w:val="nil"/>
              <w:bottom w:val="single" w:sz="4"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single" w:sz="4"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3</w:t>
            </w:r>
          </w:p>
        </w:tc>
      </w:tr>
      <w:tr w:rsidR="00884070" w:rsidRPr="00884070" w:rsidTr="00E3439C">
        <w:trPr>
          <w:trHeight w:val="300"/>
        </w:trPr>
        <w:tc>
          <w:tcPr>
            <w:tcW w:w="2174" w:type="dxa"/>
            <w:tcBorders>
              <w:top w:val="nil"/>
              <w:left w:val="single" w:sz="8" w:space="0" w:color="auto"/>
              <w:bottom w:val="nil"/>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Turčija</w:t>
            </w:r>
          </w:p>
        </w:tc>
        <w:tc>
          <w:tcPr>
            <w:tcW w:w="1530" w:type="dxa"/>
            <w:tcBorders>
              <w:top w:val="nil"/>
              <w:left w:val="nil"/>
              <w:bottom w:val="nil"/>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nil"/>
              <w:left w:val="nil"/>
              <w:bottom w:val="nil"/>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15"/>
        </w:trPr>
        <w:tc>
          <w:tcPr>
            <w:tcW w:w="217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r w:rsidRPr="00884070">
              <w:rPr>
                <w:rFonts w:eastAsia="Times New Roman"/>
                <w:color w:val="000000"/>
                <w:lang w:eastAsia="sl-SI"/>
              </w:rPr>
              <w:t>ZDA</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c>
          <w:tcPr>
            <w:tcW w:w="1840" w:type="dxa"/>
            <w:tcBorders>
              <w:top w:val="single" w:sz="4" w:space="0" w:color="auto"/>
              <w:left w:val="nil"/>
              <w:bottom w:val="single" w:sz="8"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w:t>
            </w:r>
          </w:p>
        </w:tc>
      </w:tr>
      <w:tr w:rsidR="00884070" w:rsidRPr="00884070" w:rsidTr="00E3439C">
        <w:trPr>
          <w:trHeight w:val="315"/>
        </w:trPr>
        <w:tc>
          <w:tcPr>
            <w:tcW w:w="2174" w:type="dxa"/>
            <w:tcBorders>
              <w:top w:val="nil"/>
              <w:left w:val="nil"/>
              <w:bottom w:val="nil"/>
              <w:right w:val="nil"/>
            </w:tcBorders>
            <w:shd w:val="clear" w:color="auto" w:fill="auto"/>
            <w:noWrap/>
            <w:vAlign w:val="bottom"/>
            <w:hideMark/>
          </w:tcPr>
          <w:p w:rsidR="00884070" w:rsidRPr="00884070" w:rsidRDefault="00884070" w:rsidP="00884070">
            <w:pPr>
              <w:spacing w:after="0" w:line="240" w:lineRule="auto"/>
              <w:rPr>
                <w:rFonts w:eastAsia="Times New Roman"/>
                <w:color w:val="000000"/>
                <w:lang w:eastAsia="sl-SI"/>
              </w:rPr>
            </w:pPr>
          </w:p>
        </w:tc>
        <w:tc>
          <w:tcPr>
            <w:tcW w:w="1530" w:type="dxa"/>
            <w:tcBorders>
              <w:top w:val="nil"/>
              <w:left w:val="single" w:sz="8" w:space="0" w:color="auto"/>
              <w:bottom w:val="single" w:sz="8" w:space="0" w:color="auto"/>
              <w:right w:val="single" w:sz="4"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145</w:t>
            </w:r>
          </w:p>
        </w:tc>
        <w:tc>
          <w:tcPr>
            <w:tcW w:w="1840" w:type="dxa"/>
            <w:tcBorders>
              <w:top w:val="nil"/>
              <w:left w:val="nil"/>
              <w:bottom w:val="single" w:sz="8" w:space="0" w:color="auto"/>
              <w:right w:val="single" w:sz="8" w:space="0" w:color="auto"/>
            </w:tcBorders>
            <w:shd w:val="clear" w:color="auto" w:fill="auto"/>
            <w:noWrap/>
            <w:vAlign w:val="bottom"/>
            <w:hideMark/>
          </w:tcPr>
          <w:p w:rsidR="00884070" w:rsidRPr="00884070" w:rsidRDefault="00884070" w:rsidP="00884070">
            <w:pPr>
              <w:spacing w:after="0" w:line="240" w:lineRule="auto"/>
              <w:jc w:val="right"/>
              <w:rPr>
                <w:rFonts w:eastAsia="Times New Roman"/>
                <w:color w:val="000000"/>
                <w:lang w:eastAsia="sl-SI"/>
              </w:rPr>
            </w:pPr>
            <w:r w:rsidRPr="00884070">
              <w:rPr>
                <w:rFonts w:eastAsia="Times New Roman"/>
                <w:color w:val="000000"/>
                <w:lang w:eastAsia="sl-SI"/>
              </w:rPr>
              <w:t>457</w:t>
            </w:r>
          </w:p>
        </w:tc>
      </w:tr>
    </w:tbl>
    <w:p w:rsidR="00604055" w:rsidRPr="002414BA" w:rsidRDefault="00007AEF" w:rsidP="0070558B">
      <w:pPr>
        <w:spacing w:after="0"/>
        <w:rPr>
          <w:sz w:val="24"/>
          <w:szCs w:val="24"/>
        </w:rPr>
      </w:pPr>
      <w:r w:rsidRPr="002414BA">
        <w:rPr>
          <w:noProof/>
          <w:sz w:val="24"/>
          <w:szCs w:val="24"/>
          <w:lang w:eastAsia="sl-SI"/>
        </w:rPr>
        <w:drawing>
          <wp:anchor distT="0" distB="0" distL="114300" distR="114300" simplePos="0" relativeHeight="251661824" behindDoc="1" locked="0" layoutInCell="1" allowOverlap="1">
            <wp:simplePos x="0" y="0"/>
            <wp:positionH relativeFrom="column">
              <wp:posOffset>-604520</wp:posOffset>
            </wp:positionH>
            <wp:positionV relativeFrom="paragraph">
              <wp:posOffset>9190355</wp:posOffset>
            </wp:positionV>
            <wp:extent cx="6918325" cy="59563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8325" cy="595630"/>
                    </a:xfrm>
                    <a:prstGeom prst="rect">
                      <a:avLst/>
                    </a:prstGeom>
                    <a:noFill/>
                    <a:ln>
                      <a:noFill/>
                    </a:ln>
                  </pic:spPr>
                </pic:pic>
              </a:graphicData>
            </a:graphic>
          </wp:anchor>
        </w:drawing>
      </w:r>
    </w:p>
    <w:sectPr w:rsidR="00604055" w:rsidRPr="002414BA" w:rsidSect="008670AE">
      <w:headerReference w:type="default" r:id="rId7"/>
      <w:pgSz w:w="11906" w:h="16838"/>
      <w:pgMar w:top="266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AE" w:rsidRDefault="006C67AE" w:rsidP="008670AE">
      <w:pPr>
        <w:spacing w:after="0" w:line="240" w:lineRule="auto"/>
      </w:pPr>
      <w:r>
        <w:separator/>
      </w:r>
    </w:p>
  </w:endnote>
  <w:endnote w:type="continuationSeparator" w:id="0">
    <w:p w:rsidR="006C67AE" w:rsidRDefault="006C67AE" w:rsidP="00867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AE" w:rsidRDefault="006C67AE" w:rsidP="008670AE">
      <w:pPr>
        <w:spacing w:after="0" w:line="240" w:lineRule="auto"/>
      </w:pPr>
      <w:r>
        <w:separator/>
      </w:r>
    </w:p>
  </w:footnote>
  <w:footnote w:type="continuationSeparator" w:id="0">
    <w:p w:rsidR="006C67AE" w:rsidRDefault="006C67AE" w:rsidP="00867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AE" w:rsidRDefault="008670AE">
    <w:pPr>
      <w:pStyle w:val="Glava"/>
    </w:pPr>
    <w:bookmarkStart w:id="0" w:name="_GoBack"/>
    <w:bookmarkEnd w:id="0"/>
    <w:r w:rsidRPr="008670AE">
      <w:rPr>
        <w:noProof/>
        <w:lang w:eastAsia="sl-SI"/>
      </w:rPr>
      <w:drawing>
        <wp:anchor distT="0" distB="0" distL="114300" distR="114300" simplePos="0" relativeHeight="251659264" behindDoc="1" locked="0" layoutInCell="1" allowOverlap="1">
          <wp:simplePos x="0" y="0"/>
          <wp:positionH relativeFrom="column">
            <wp:posOffset>-899795</wp:posOffset>
          </wp:positionH>
          <wp:positionV relativeFrom="paragraph">
            <wp:posOffset>-440055</wp:posOffset>
          </wp:positionV>
          <wp:extent cx="7591425" cy="16954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91425" cy="1695450"/>
                  </a:xfrm>
                  <a:prstGeom prst="rect">
                    <a:avLst/>
                  </a:prstGeom>
                  <a:noFill/>
                  <a:ln>
                    <a:noFill/>
                  </a:ln>
                </pic:spPr>
              </pic:pic>
            </a:graphicData>
          </a:graphic>
        </wp:anchor>
      </w:drawing>
    </w:r>
  </w:p>
  <w:p w:rsidR="008670AE" w:rsidRDefault="008670AE">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007AEF"/>
    <w:rsid w:val="00007AEF"/>
    <w:rsid w:val="00010EDE"/>
    <w:rsid w:val="001004BB"/>
    <w:rsid w:val="00172ADC"/>
    <w:rsid w:val="002414BA"/>
    <w:rsid w:val="00297747"/>
    <w:rsid w:val="00312D4E"/>
    <w:rsid w:val="0037620D"/>
    <w:rsid w:val="004C628D"/>
    <w:rsid w:val="004D0512"/>
    <w:rsid w:val="0053076D"/>
    <w:rsid w:val="005C6B7C"/>
    <w:rsid w:val="00604055"/>
    <w:rsid w:val="006C67AE"/>
    <w:rsid w:val="006F3346"/>
    <w:rsid w:val="0070558B"/>
    <w:rsid w:val="007C300B"/>
    <w:rsid w:val="00827C72"/>
    <w:rsid w:val="008560AC"/>
    <w:rsid w:val="008670AE"/>
    <w:rsid w:val="00881151"/>
    <w:rsid w:val="00884070"/>
    <w:rsid w:val="008F1734"/>
    <w:rsid w:val="0093593A"/>
    <w:rsid w:val="009D601A"/>
    <w:rsid w:val="00A0561E"/>
    <w:rsid w:val="00B00BE8"/>
    <w:rsid w:val="00B043EA"/>
    <w:rsid w:val="00B6756F"/>
    <w:rsid w:val="00BC71D6"/>
    <w:rsid w:val="00C01692"/>
    <w:rsid w:val="00C44C45"/>
    <w:rsid w:val="00D82B56"/>
    <w:rsid w:val="00DD27A0"/>
    <w:rsid w:val="00E3439C"/>
    <w:rsid w:val="00EA54C2"/>
    <w:rsid w:val="00EB368E"/>
    <w:rsid w:val="00F22A27"/>
    <w:rsid w:val="00FA72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4055"/>
    <w:pPr>
      <w:spacing w:after="200" w:line="276" w:lineRule="auto"/>
    </w:pPr>
    <w:rPr>
      <w:sz w:val="22"/>
      <w:szCs w:val="22"/>
      <w:lang w:eastAsia="en-US"/>
    </w:rPr>
  </w:style>
  <w:style w:type="paragraph" w:styleId="Naslov1">
    <w:name w:val="heading 1"/>
    <w:basedOn w:val="Navaden"/>
    <w:next w:val="Navaden"/>
    <w:link w:val="Naslov1Znak"/>
    <w:uiPriority w:val="9"/>
    <w:qFormat/>
    <w:rsid w:val="00705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link w:val="Naslov3Znak"/>
    <w:uiPriority w:val="9"/>
    <w:qFormat/>
    <w:rsid w:val="00BC71D6"/>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C71D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BC71D6"/>
    <w:rPr>
      <w:rFonts w:ascii="Tahoma" w:hAnsi="Tahoma" w:cs="Tahoma"/>
      <w:sz w:val="16"/>
      <w:szCs w:val="16"/>
    </w:rPr>
  </w:style>
  <w:style w:type="character" w:customStyle="1" w:styleId="Naslov3Znak">
    <w:name w:val="Naslov 3 Znak"/>
    <w:link w:val="Naslov3"/>
    <w:uiPriority w:val="9"/>
    <w:rsid w:val="00BC71D6"/>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BC71D6"/>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8670AE"/>
    <w:pPr>
      <w:tabs>
        <w:tab w:val="center" w:pos="4536"/>
        <w:tab w:val="right" w:pos="9072"/>
      </w:tabs>
      <w:spacing w:after="0" w:line="240" w:lineRule="auto"/>
    </w:pPr>
  </w:style>
  <w:style w:type="character" w:customStyle="1" w:styleId="GlavaZnak">
    <w:name w:val="Glava Znak"/>
    <w:basedOn w:val="Privzetapisavaodstavka"/>
    <w:link w:val="Glava"/>
    <w:uiPriority w:val="99"/>
    <w:rsid w:val="008670AE"/>
    <w:rPr>
      <w:sz w:val="22"/>
      <w:szCs w:val="22"/>
      <w:lang w:eastAsia="en-US"/>
    </w:rPr>
  </w:style>
  <w:style w:type="paragraph" w:styleId="Noga">
    <w:name w:val="footer"/>
    <w:basedOn w:val="Navaden"/>
    <w:link w:val="NogaZnak"/>
    <w:uiPriority w:val="99"/>
    <w:semiHidden/>
    <w:unhideWhenUsed/>
    <w:rsid w:val="008670A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8670AE"/>
    <w:rPr>
      <w:sz w:val="22"/>
      <w:szCs w:val="22"/>
      <w:lang w:eastAsia="en-US"/>
    </w:rPr>
  </w:style>
  <w:style w:type="character" w:customStyle="1" w:styleId="Naslov1Znak">
    <w:name w:val="Naslov 1 Znak"/>
    <w:basedOn w:val="Privzetapisavaodstavka"/>
    <w:link w:val="Naslov1"/>
    <w:uiPriority w:val="9"/>
    <w:rsid w:val="0070558B"/>
    <w:rPr>
      <w:rFonts w:asciiTheme="majorHAnsi" w:eastAsiaTheme="majorEastAsia" w:hAnsiTheme="majorHAnsi" w:cstheme="majorBidi"/>
      <w:b/>
      <w:bCs/>
      <w:color w:val="365F91" w:themeColor="accent1" w:themeShade="BF"/>
      <w:sz w:val="28"/>
      <w:szCs w:val="28"/>
      <w:lang w:eastAsia="en-US"/>
    </w:rPr>
  </w:style>
  <w:style w:type="paragraph" w:customStyle="1" w:styleId="date">
    <w:name w:val="date"/>
    <w:basedOn w:val="Navaden"/>
    <w:rsid w:val="0070558B"/>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70558B"/>
    <w:rPr>
      <w:b/>
      <w:bCs/>
    </w:rPr>
  </w:style>
  <w:style w:type="paragraph" w:customStyle="1" w:styleId="category">
    <w:name w:val="category"/>
    <w:basedOn w:val="Navaden"/>
    <w:rsid w:val="0070558B"/>
    <w:pPr>
      <w:spacing w:before="100" w:beforeAutospacing="1" w:after="100" w:afterAutospacing="1" w:line="240" w:lineRule="auto"/>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55"/>
    <w:pPr>
      <w:spacing w:after="200" w:line="276" w:lineRule="auto"/>
    </w:pPr>
    <w:rPr>
      <w:sz w:val="22"/>
      <w:szCs w:val="22"/>
      <w:lang w:eastAsia="en-US"/>
    </w:rPr>
  </w:style>
  <w:style w:type="paragraph" w:styleId="Heading3">
    <w:name w:val="heading 3"/>
    <w:basedOn w:val="Normal"/>
    <w:link w:val="Heading3Char"/>
    <w:uiPriority w:val="9"/>
    <w:qFormat/>
    <w:rsid w:val="00BC71D6"/>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71D6"/>
    <w:rPr>
      <w:rFonts w:ascii="Tahoma" w:hAnsi="Tahoma" w:cs="Tahoma"/>
      <w:sz w:val="16"/>
      <w:szCs w:val="16"/>
    </w:rPr>
  </w:style>
  <w:style w:type="character" w:customStyle="1" w:styleId="Heading3Char">
    <w:name w:val="Heading 3 Char"/>
    <w:link w:val="Heading3"/>
    <w:uiPriority w:val="9"/>
    <w:rsid w:val="00BC71D6"/>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BC71D6"/>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545871425">
      <w:bodyDiv w:val="1"/>
      <w:marLeft w:val="0"/>
      <w:marRight w:val="0"/>
      <w:marTop w:val="0"/>
      <w:marBottom w:val="0"/>
      <w:divBdr>
        <w:top w:val="none" w:sz="0" w:space="0" w:color="auto"/>
        <w:left w:val="none" w:sz="0" w:space="0" w:color="auto"/>
        <w:bottom w:val="none" w:sz="0" w:space="0" w:color="auto"/>
        <w:right w:val="none" w:sz="0" w:space="0" w:color="auto"/>
      </w:divBdr>
    </w:div>
    <w:div w:id="1593195561">
      <w:bodyDiv w:val="1"/>
      <w:marLeft w:val="0"/>
      <w:marRight w:val="0"/>
      <w:marTop w:val="0"/>
      <w:marBottom w:val="0"/>
      <w:divBdr>
        <w:top w:val="none" w:sz="0" w:space="0" w:color="auto"/>
        <w:left w:val="none" w:sz="0" w:space="0" w:color="auto"/>
        <w:bottom w:val="none" w:sz="0" w:space="0" w:color="auto"/>
        <w:right w:val="none" w:sz="0" w:space="0" w:color="auto"/>
      </w:divBdr>
    </w:div>
    <w:div w:id="1637683379">
      <w:bodyDiv w:val="1"/>
      <w:marLeft w:val="0"/>
      <w:marRight w:val="0"/>
      <w:marTop w:val="0"/>
      <w:marBottom w:val="0"/>
      <w:divBdr>
        <w:top w:val="none" w:sz="0" w:space="0" w:color="auto"/>
        <w:left w:val="none" w:sz="0" w:space="0" w:color="auto"/>
        <w:bottom w:val="none" w:sz="0" w:space="0" w:color="auto"/>
        <w:right w:val="none" w:sz="0" w:space="0" w:color="auto"/>
      </w:divBdr>
    </w:div>
    <w:div w:id="1651789452">
      <w:bodyDiv w:val="1"/>
      <w:marLeft w:val="0"/>
      <w:marRight w:val="0"/>
      <w:marTop w:val="0"/>
      <w:marBottom w:val="0"/>
      <w:divBdr>
        <w:top w:val="none" w:sz="0" w:space="0" w:color="auto"/>
        <w:left w:val="none" w:sz="0" w:space="0" w:color="auto"/>
        <w:bottom w:val="none" w:sz="0" w:space="0" w:color="auto"/>
        <w:right w:val="none" w:sz="0" w:space="0" w:color="auto"/>
      </w:divBdr>
    </w:div>
    <w:div w:id="1787577252">
      <w:bodyDiv w:val="1"/>
      <w:marLeft w:val="0"/>
      <w:marRight w:val="0"/>
      <w:marTop w:val="0"/>
      <w:marBottom w:val="0"/>
      <w:divBdr>
        <w:top w:val="none" w:sz="0" w:space="0" w:color="auto"/>
        <w:left w:val="none" w:sz="0" w:space="0" w:color="auto"/>
        <w:bottom w:val="none" w:sz="0" w:space="0" w:color="auto"/>
        <w:right w:val="none" w:sz="0" w:space="0" w:color="auto"/>
      </w:divBdr>
      <w:divsChild>
        <w:div w:id="1628856239">
          <w:marLeft w:val="0"/>
          <w:marRight w:val="0"/>
          <w:marTop w:val="0"/>
          <w:marBottom w:val="0"/>
          <w:divBdr>
            <w:top w:val="none" w:sz="0" w:space="0" w:color="auto"/>
            <w:left w:val="none" w:sz="0" w:space="0" w:color="auto"/>
            <w:bottom w:val="none" w:sz="0" w:space="0" w:color="auto"/>
            <w:right w:val="none" w:sz="0" w:space="0" w:color="auto"/>
          </w:divBdr>
          <w:divsChild>
            <w:div w:id="1011377225">
              <w:marLeft w:val="0"/>
              <w:marRight w:val="0"/>
              <w:marTop w:val="0"/>
              <w:marBottom w:val="0"/>
              <w:divBdr>
                <w:top w:val="none" w:sz="0" w:space="0" w:color="auto"/>
                <w:left w:val="none" w:sz="0" w:space="0" w:color="auto"/>
                <w:bottom w:val="none" w:sz="0" w:space="0" w:color="auto"/>
                <w:right w:val="none" w:sz="0" w:space="0" w:color="auto"/>
              </w:divBdr>
              <w:divsChild>
                <w:div w:id="1829512199">
                  <w:marLeft w:val="0"/>
                  <w:marRight w:val="0"/>
                  <w:marTop w:val="0"/>
                  <w:marBottom w:val="0"/>
                  <w:divBdr>
                    <w:top w:val="none" w:sz="0" w:space="0" w:color="auto"/>
                    <w:left w:val="none" w:sz="0" w:space="0" w:color="auto"/>
                    <w:bottom w:val="none" w:sz="0" w:space="0" w:color="auto"/>
                    <w:right w:val="none" w:sz="0" w:space="0" w:color="auto"/>
                  </w:divBdr>
                  <w:divsChild>
                    <w:div w:id="15887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kti\HI&#352;A%20MLADIH\NOVI%20TEMPLATI\dopisni%20list\barvni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barvni2</Template>
  <TotalTime>9</TotalTime>
  <Pages>2</Pages>
  <Words>260</Words>
  <Characters>1483</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Uporabnik</cp:lastModifiedBy>
  <cp:revision>4</cp:revision>
  <dcterms:created xsi:type="dcterms:W3CDTF">2013-09-04T19:48:00Z</dcterms:created>
  <dcterms:modified xsi:type="dcterms:W3CDTF">2013-09-09T07:50:00Z</dcterms:modified>
</cp:coreProperties>
</file>